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7F19" w:rsidRDefault="006A7F19" w:rsidP="00307F66">
      <w:pPr>
        <w:rPr>
          <w:b/>
          <w:noProof/>
          <w:sz w:val="30"/>
          <w:szCs w:val="30"/>
          <w:lang w:val="hu-HU" w:eastAsia="hu-HU"/>
        </w:rPr>
      </w:pPr>
    </w:p>
    <w:p w:rsidR="006A7F19" w:rsidRPr="00C9609A" w:rsidRDefault="006A7F19" w:rsidP="00307F66">
      <w:pPr>
        <w:rPr>
          <w:rStyle w:val="Finomkiemels"/>
          <w:i w:val="0"/>
          <w:color w:val="auto"/>
        </w:rPr>
      </w:pPr>
      <w:r w:rsidRPr="00C9609A">
        <w:rPr>
          <w:rStyle w:val="Finomkiemels"/>
          <w:i w:val="0"/>
          <w:color w:val="auto"/>
        </w:rPr>
        <w:t>ROMANIA</w:t>
      </w:r>
    </w:p>
    <w:p w:rsidR="006A7F19" w:rsidRPr="00C9609A" w:rsidRDefault="006A7F19" w:rsidP="00307F66">
      <w:pPr>
        <w:rPr>
          <w:rStyle w:val="Finomkiemels"/>
          <w:i w:val="0"/>
          <w:color w:val="auto"/>
        </w:rPr>
      </w:pPr>
      <w:r w:rsidRPr="00C9609A">
        <w:rPr>
          <w:rStyle w:val="Finomkiemels"/>
          <w:i w:val="0"/>
          <w:color w:val="auto"/>
        </w:rPr>
        <w:t>JUDETUL HARGHITA</w:t>
      </w:r>
    </w:p>
    <w:p w:rsidR="006A7F19" w:rsidRPr="00C9609A" w:rsidRDefault="00307F66" w:rsidP="00307F66">
      <w:pPr>
        <w:rPr>
          <w:rStyle w:val="Finomkiemels"/>
          <w:i w:val="0"/>
          <w:color w:val="auto"/>
        </w:rPr>
      </w:pPr>
      <w:r w:rsidRPr="00C9609A">
        <w:rPr>
          <w:rStyle w:val="Finomkiemels"/>
          <w:i w:val="0"/>
          <w:color w:val="auto"/>
        </w:rPr>
        <w:t xml:space="preserve">CONSILIUL LOCAL </w:t>
      </w:r>
      <w:r w:rsidR="006A7F19" w:rsidRPr="00C9609A">
        <w:rPr>
          <w:rStyle w:val="Finomkiemels"/>
          <w:i w:val="0"/>
          <w:color w:val="auto"/>
        </w:rPr>
        <w:t>AL</w:t>
      </w:r>
    </w:p>
    <w:p w:rsidR="006A7F19" w:rsidRPr="00C9609A" w:rsidRDefault="00C9609A" w:rsidP="00307F66">
      <w:pPr>
        <w:rPr>
          <w:rStyle w:val="Finomkiemels"/>
          <w:i w:val="0"/>
          <w:color w:val="auto"/>
        </w:rPr>
      </w:pPr>
      <w:r w:rsidRPr="00C9609A">
        <w:rPr>
          <w:rStyle w:val="Finomkiemels"/>
          <w:i w:val="0"/>
          <w:color w:val="auto"/>
        </w:rPr>
        <w:t>COMUNEI DEALU</w:t>
      </w:r>
    </w:p>
    <w:p w:rsidR="00307F66" w:rsidRPr="00CA4D5A" w:rsidRDefault="00CA4D5A" w:rsidP="006C6812">
      <w:pPr>
        <w:rPr>
          <w:rStyle w:val="Finomkiemels"/>
          <w:i w:val="0"/>
          <w:color w:val="auto"/>
        </w:rPr>
      </w:pPr>
      <w:bookmarkStart w:id="0" w:name="_GoBack"/>
      <w:r w:rsidRPr="00CA4D5A">
        <w:rPr>
          <w:rStyle w:val="Finomkiemels"/>
          <w:i w:val="0"/>
          <w:color w:val="auto"/>
        </w:rPr>
        <w:t>Nr......./30.04</w:t>
      </w:r>
      <w:r w:rsidR="006A7F19" w:rsidRPr="00CA4D5A">
        <w:rPr>
          <w:rStyle w:val="Finomkiemels"/>
          <w:i w:val="0"/>
          <w:color w:val="auto"/>
        </w:rPr>
        <w:t>.202</w:t>
      </w:r>
      <w:r w:rsidR="00C666BC" w:rsidRPr="00CA4D5A">
        <w:rPr>
          <w:rStyle w:val="Finomkiemels"/>
          <w:i w:val="0"/>
          <w:color w:val="auto"/>
        </w:rPr>
        <w:t>6</w:t>
      </w:r>
    </w:p>
    <w:p w:rsidR="007C7061" w:rsidRPr="00CA4D5A" w:rsidRDefault="007C7061" w:rsidP="00307F66"/>
    <w:p w:rsidR="00F41409" w:rsidRPr="00CA4D5A" w:rsidRDefault="00E557BD" w:rsidP="000B1F05">
      <w:pPr>
        <w:jc w:val="center"/>
        <w:rPr>
          <w:rStyle w:val="Finomkiemels"/>
          <w:i w:val="0"/>
          <w:color w:val="auto"/>
          <w:sz w:val="28"/>
          <w:szCs w:val="28"/>
        </w:rPr>
      </w:pPr>
      <w:r w:rsidRPr="00CA4D5A">
        <w:rPr>
          <w:rStyle w:val="Finomkiemels"/>
          <w:i w:val="0"/>
          <w:color w:val="auto"/>
          <w:sz w:val="28"/>
          <w:szCs w:val="28"/>
        </w:rPr>
        <w:t>PROCES – VERBAL</w:t>
      </w:r>
    </w:p>
    <w:p w:rsidR="00ED605F" w:rsidRPr="00CA4D5A" w:rsidRDefault="00ED605F" w:rsidP="000B1F05">
      <w:pPr>
        <w:jc w:val="center"/>
        <w:rPr>
          <w:rStyle w:val="Finomkiemels"/>
          <w:i w:val="0"/>
          <w:color w:val="auto"/>
          <w:sz w:val="28"/>
          <w:szCs w:val="28"/>
        </w:rPr>
      </w:pPr>
    </w:p>
    <w:p w:rsidR="00CB1C51" w:rsidRPr="00BC4F6B" w:rsidRDefault="0055648D" w:rsidP="0032284D">
      <w:pPr>
        <w:tabs>
          <w:tab w:val="left" w:pos="1365"/>
        </w:tabs>
        <w:jc w:val="both"/>
        <w:rPr>
          <w:rFonts w:eastAsia="Arial"/>
          <w:i/>
          <w:color w:val="FF0000"/>
        </w:rPr>
      </w:pPr>
      <w:r w:rsidRPr="00CA4D5A">
        <w:rPr>
          <w:rStyle w:val="Finomkiemels"/>
          <w:i w:val="0"/>
          <w:color w:val="auto"/>
        </w:rPr>
        <w:t>Încheiat astăzi,</w:t>
      </w:r>
      <w:r w:rsidR="00CA4D5A" w:rsidRPr="00CA4D5A">
        <w:rPr>
          <w:rStyle w:val="Finomkiemels"/>
          <w:i w:val="0"/>
          <w:color w:val="auto"/>
        </w:rPr>
        <w:t>30</w:t>
      </w:r>
      <w:r w:rsidRPr="00CA4D5A">
        <w:rPr>
          <w:rStyle w:val="Finomkiemels"/>
          <w:i w:val="0"/>
          <w:color w:val="auto"/>
        </w:rPr>
        <w:t>.</w:t>
      </w:r>
      <w:r w:rsidR="00CA4D5A" w:rsidRPr="00CA4D5A">
        <w:rPr>
          <w:rStyle w:val="Finomkiemels"/>
          <w:i w:val="0"/>
          <w:color w:val="auto"/>
        </w:rPr>
        <w:t>04</w:t>
      </w:r>
      <w:r w:rsidR="007602D5" w:rsidRPr="00CA4D5A">
        <w:rPr>
          <w:rStyle w:val="Finomkiemels"/>
          <w:i w:val="0"/>
          <w:color w:val="auto"/>
        </w:rPr>
        <w:t>.20</w:t>
      </w:r>
      <w:r w:rsidR="00C666BC" w:rsidRPr="00CA4D5A">
        <w:rPr>
          <w:rStyle w:val="Finomkiemels"/>
          <w:i w:val="0"/>
          <w:color w:val="auto"/>
        </w:rPr>
        <w:t>26</w:t>
      </w:r>
      <w:r w:rsidR="007602D5" w:rsidRPr="00CA4D5A">
        <w:rPr>
          <w:rStyle w:val="Finomkiemels"/>
          <w:i w:val="0"/>
          <w:color w:val="auto"/>
        </w:rPr>
        <w:t xml:space="preserve">, în </w:t>
      </w:r>
      <w:r w:rsidR="003C5F65" w:rsidRPr="00CA4D5A">
        <w:rPr>
          <w:rStyle w:val="Finomkiemels"/>
          <w:rFonts w:ascii="Cambria Math" w:hAnsi="Cambria Math" w:cs="Cambria Math"/>
          <w:i w:val="0"/>
          <w:color w:val="auto"/>
        </w:rPr>
        <w:t>ș</w:t>
      </w:r>
      <w:r w:rsidR="007602D5" w:rsidRPr="00CA4D5A">
        <w:rPr>
          <w:rStyle w:val="Finomkiemels"/>
          <w:i w:val="0"/>
          <w:color w:val="auto"/>
        </w:rPr>
        <w:t>edin</w:t>
      </w:r>
      <w:r w:rsidR="003C5F65" w:rsidRPr="00CA4D5A">
        <w:rPr>
          <w:rStyle w:val="Finomkiemels"/>
          <w:rFonts w:ascii="Cambria Math" w:hAnsi="Cambria Math" w:cs="Cambria Math"/>
          <w:i w:val="0"/>
          <w:color w:val="auto"/>
        </w:rPr>
        <w:t>ț</w:t>
      </w:r>
      <w:r w:rsidR="007602D5" w:rsidRPr="00CA4D5A">
        <w:rPr>
          <w:rStyle w:val="Finomkiemels"/>
          <w:i w:val="0"/>
          <w:color w:val="auto"/>
        </w:rPr>
        <w:t xml:space="preserve">a ordinară a Consiliului Local al </w:t>
      </w:r>
      <w:r w:rsidR="00D25E9C" w:rsidRPr="00CA4D5A">
        <w:rPr>
          <w:rStyle w:val="Finomkiemels"/>
          <w:i w:val="0"/>
          <w:color w:val="auto"/>
        </w:rPr>
        <w:t>Comunei Dealu</w:t>
      </w:r>
      <w:r w:rsidR="007602D5" w:rsidRPr="00CA4D5A">
        <w:rPr>
          <w:rStyle w:val="Finomkiemels"/>
          <w:i w:val="0"/>
          <w:color w:val="auto"/>
        </w:rPr>
        <w:t xml:space="preserve"> co</w:t>
      </w:r>
      <w:r w:rsidR="00A648CF" w:rsidRPr="00CA4D5A">
        <w:rPr>
          <w:rStyle w:val="Finomkiemels"/>
          <w:i w:val="0"/>
          <w:color w:val="auto"/>
        </w:rPr>
        <w:t>nvocată, conform</w:t>
      </w:r>
      <w:r w:rsidR="004A50EA" w:rsidRPr="00CA4D5A">
        <w:rPr>
          <w:rStyle w:val="Finomkiemels"/>
          <w:i w:val="0"/>
          <w:color w:val="auto"/>
        </w:rPr>
        <w:t xml:space="preserve"> art.134, alin.(1), lit.a</w:t>
      </w:r>
      <w:r w:rsidR="00BD21A1" w:rsidRPr="00CA4D5A">
        <w:rPr>
          <w:rStyle w:val="Finomkiemels"/>
          <w:i w:val="0"/>
          <w:color w:val="auto"/>
        </w:rPr>
        <w:t>, alin.(3), lit.b</w:t>
      </w:r>
      <w:r w:rsidR="00D24D37" w:rsidRPr="00CA4D5A">
        <w:rPr>
          <w:rStyle w:val="Finomkiemels"/>
          <w:i w:val="0"/>
          <w:color w:val="auto"/>
        </w:rPr>
        <w:t>,</w:t>
      </w:r>
      <w:r w:rsidR="00A648CF" w:rsidRPr="00CA4D5A">
        <w:rPr>
          <w:rStyle w:val="Finomkiemels"/>
          <w:i w:val="0"/>
          <w:color w:val="auto"/>
        </w:rPr>
        <w:t xml:space="preserve"> art.</w:t>
      </w:r>
      <w:r w:rsidR="004A50EA" w:rsidRPr="00CA4D5A">
        <w:rPr>
          <w:rStyle w:val="Finomkiemels"/>
          <w:i w:val="0"/>
          <w:color w:val="auto"/>
        </w:rPr>
        <w:t>138</w:t>
      </w:r>
      <w:r w:rsidR="00A648CF" w:rsidRPr="00CA4D5A">
        <w:rPr>
          <w:rStyle w:val="Finomkiemels"/>
          <w:i w:val="0"/>
          <w:color w:val="auto"/>
        </w:rPr>
        <w:t>, alin.(</w:t>
      </w:r>
      <w:r w:rsidR="004A50EA" w:rsidRPr="00CA4D5A">
        <w:rPr>
          <w:rStyle w:val="Finomkiemels"/>
          <w:i w:val="0"/>
          <w:color w:val="auto"/>
        </w:rPr>
        <w:t>13</w:t>
      </w:r>
      <w:r w:rsidR="007602D5" w:rsidRPr="00CA4D5A">
        <w:rPr>
          <w:rStyle w:val="Finomkiemels"/>
          <w:i w:val="0"/>
          <w:color w:val="auto"/>
        </w:rPr>
        <w:t>)</w:t>
      </w:r>
      <w:r w:rsidR="004A50EA" w:rsidRPr="00CA4D5A">
        <w:rPr>
          <w:rStyle w:val="Finomkiemels"/>
          <w:i w:val="0"/>
          <w:color w:val="auto"/>
        </w:rPr>
        <w:t>,</w:t>
      </w:r>
      <w:r w:rsidR="00A648CF" w:rsidRPr="00CA4D5A">
        <w:rPr>
          <w:rStyle w:val="Finomkiemels"/>
          <w:i w:val="0"/>
          <w:color w:val="auto"/>
        </w:rPr>
        <w:t xml:space="preserve"> (</w:t>
      </w:r>
      <w:r w:rsidR="004A50EA" w:rsidRPr="00CA4D5A">
        <w:rPr>
          <w:rStyle w:val="Finomkiemels"/>
          <w:i w:val="0"/>
          <w:color w:val="auto"/>
        </w:rPr>
        <w:t>14</w:t>
      </w:r>
      <w:r w:rsidR="00A648CF" w:rsidRPr="00CA4D5A">
        <w:rPr>
          <w:rStyle w:val="Finomkiemels"/>
          <w:i w:val="0"/>
          <w:color w:val="auto"/>
        </w:rPr>
        <w:t>)</w:t>
      </w:r>
      <w:r w:rsidR="004A50EA" w:rsidRPr="00CA4D5A">
        <w:rPr>
          <w:rStyle w:val="Finomkiemels"/>
          <w:i w:val="0"/>
          <w:color w:val="auto"/>
        </w:rPr>
        <w:t xml:space="preserve">, (15), (16) </w:t>
      </w:r>
      <w:r w:rsidR="003C5F65" w:rsidRPr="00CA4D5A">
        <w:rPr>
          <w:rStyle w:val="Finomkiemels"/>
          <w:rFonts w:ascii="Cambria Math" w:hAnsi="Cambria Math" w:cs="Cambria Math"/>
          <w:i w:val="0"/>
          <w:color w:val="auto"/>
        </w:rPr>
        <w:t>ș</w:t>
      </w:r>
      <w:r w:rsidR="004A50EA" w:rsidRPr="00CA4D5A">
        <w:rPr>
          <w:rStyle w:val="Finomkiemels"/>
          <w:i w:val="0"/>
          <w:color w:val="auto"/>
        </w:rPr>
        <w:t>i (17)</w:t>
      </w:r>
      <w:r w:rsidR="003C5F65" w:rsidRPr="00CA4D5A">
        <w:rPr>
          <w:rStyle w:val="Finomkiemels"/>
          <w:rFonts w:ascii="Cambria Math" w:hAnsi="Cambria Math" w:cs="Cambria Math"/>
          <w:i w:val="0"/>
          <w:color w:val="auto"/>
        </w:rPr>
        <w:t>ș</w:t>
      </w:r>
      <w:r w:rsidR="00BD0369" w:rsidRPr="00CA4D5A">
        <w:rPr>
          <w:rStyle w:val="Finomkiemels"/>
          <w:i w:val="0"/>
          <w:color w:val="auto"/>
        </w:rPr>
        <w:t>i art.155, alin.(1), lit.a</w:t>
      </w:r>
      <w:r w:rsidR="007602D5" w:rsidRPr="00CA4D5A">
        <w:rPr>
          <w:rStyle w:val="Finomkiemels"/>
          <w:i w:val="0"/>
          <w:color w:val="auto"/>
        </w:rPr>
        <w:t xml:space="preserve"> din </w:t>
      </w:r>
      <w:r w:rsidR="004A50EA" w:rsidRPr="00CA4D5A">
        <w:rPr>
          <w:rStyle w:val="Finomkiemels"/>
          <w:i w:val="0"/>
          <w:color w:val="auto"/>
        </w:rPr>
        <w:t>Ordonan</w:t>
      </w:r>
      <w:r w:rsidR="003C5F65" w:rsidRPr="00CA4D5A">
        <w:rPr>
          <w:rStyle w:val="Finomkiemels"/>
          <w:rFonts w:ascii="Cambria Math" w:hAnsi="Cambria Math" w:cs="Cambria Math"/>
          <w:i w:val="0"/>
          <w:color w:val="auto"/>
        </w:rPr>
        <w:t>ț</w:t>
      </w:r>
      <w:r w:rsidR="004A50EA" w:rsidRPr="00CA4D5A">
        <w:rPr>
          <w:rStyle w:val="Finomkiemels"/>
          <w:i w:val="0"/>
          <w:color w:val="auto"/>
        </w:rPr>
        <w:t>a de Urgen</w:t>
      </w:r>
      <w:r w:rsidR="003C5F65" w:rsidRPr="00CA4D5A">
        <w:rPr>
          <w:rStyle w:val="Finomkiemels"/>
          <w:rFonts w:ascii="Cambria Math" w:hAnsi="Cambria Math" w:cs="Cambria Math"/>
          <w:i w:val="0"/>
          <w:color w:val="auto"/>
        </w:rPr>
        <w:t>ț</w:t>
      </w:r>
      <w:r w:rsidR="004A50EA" w:rsidRPr="00CA4D5A">
        <w:rPr>
          <w:rStyle w:val="Finomkiemels"/>
          <w:i w:val="0"/>
          <w:color w:val="auto"/>
        </w:rPr>
        <w:t>ă a Guvernului nr.57/2019, privind Codul Administrativ</w:t>
      </w:r>
      <w:r w:rsidR="007602D5" w:rsidRPr="00CA4D5A">
        <w:rPr>
          <w:rStyle w:val="Finomkiemels"/>
          <w:i w:val="0"/>
          <w:color w:val="auto"/>
        </w:rPr>
        <w:t>,</w:t>
      </w:r>
      <w:r w:rsidR="00B27CB2" w:rsidRPr="00CA4D5A">
        <w:rPr>
          <w:rStyle w:val="Finomkiemels"/>
          <w:i w:val="0"/>
          <w:color w:val="auto"/>
        </w:rPr>
        <w:t xml:space="preserve"> cu modificările şi completările ulterioare,</w:t>
      </w:r>
      <w:r w:rsidR="007602D5" w:rsidRPr="00CA4D5A">
        <w:rPr>
          <w:rStyle w:val="Finomkiemels"/>
          <w:i w:val="0"/>
          <w:color w:val="auto"/>
        </w:rPr>
        <w:t>p</w:t>
      </w:r>
      <w:r w:rsidR="00BD21A1" w:rsidRPr="00CA4D5A">
        <w:rPr>
          <w:rStyle w:val="Finomkiemels"/>
          <w:i w:val="0"/>
          <w:color w:val="auto"/>
        </w:rPr>
        <w:t>rin</w:t>
      </w:r>
      <w:r w:rsidR="00BD21A1" w:rsidRPr="00BC4F6B">
        <w:rPr>
          <w:rStyle w:val="Finomkiemels"/>
          <w:i w:val="0"/>
          <w:color w:val="FF0000"/>
        </w:rPr>
        <w:t xml:space="preserve"> </w:t>
      </w:r>
      <w:r w:rsidR="00C9609A" w:rsidRPr="00CA4D5A">
        <w:rPr>
          <w:rStyle w:val="Finomkiemels"/>
          <w:i w:val="0"/>
          <w:color w:val="auto"/>
        </w:rPr>
        <w:t>Dispozitia</w:t>
      </w:r>
      <w:r w:rsidR="00A648CF" w:rsidRPr="00CA4D5A">
        <w:rPr>
          <w:rStyle w:val="Finomkiemels"/>
          <w:i w:val="0"/>
          <w:color w:val="auto"/>
        </w:rPr>
        <w:t xml:space="preserve"> Primaru</w:t>
      </w:r>
      <w:r w:rsidR="00DC1AC6" w:rsidRPr="00CA4D5A">
        <w:rPr>
          <w:rStyle w:val="Finomkiemels"/>
          <w:i w:val="0"/>
          <w:color w:val="auto"/>
        </w:rPr>
        <w:t>l</w:t>
      </w:r>
      <w:r w:rsidRPr="00CA4D5A">
        <w:rPr>
          <w:rStyle w:val="Finomkiemels"/>
          <w:i w:val="0"/>
          <w:color w:val="auto"/>
        </w:rPr>
        <w:t>ui nr.</w:t>
      </w:r>
      <w:r w:rsidR="00CA4D5A" w:rsidRPr="00CA4D5A">
        <w:rPr>
          <w:rStyle w:val="Finomkiemels"/>
          <w:i w:val="0"/>
          <w:color w:val="auto"/>
        </w:rPr>
        <w:t>109</w:t>
      </w:r>
      <w:r w:rsidR="000B1F05" w:rsidRPr="00CA4D5A">
        <w:rPr>
          <w:rStyle w:val="Finomkiemels"/>
          <w:i w:val="0"/>
          <w:color w:val="auto"/>
        </w:rPr>
        <w:t xml:space="preserve"> </w:t>
      </w:r>
      <w:r w:rsidR="007602D5" w:rsidRPr="00CA4D5A">
        <w:rPr>
          <w:rStyle w:val="Finomkiemels"/>
          <w:i w:val="0"/>
          <w:color w:val="auto"/>
        </w:rPr>
        <w:t>d</w:t>
      </w:r>
      <w:r w:rsidRPr="00CA4D5A">
        <w:rPr>
          <w:rStyle w:val="Finomkiemels"/>
          <w:i w:val="0"/>
          <w:color w:val="auto"/>
        </w:rPr>
        <w:t>in</w:t>
      </w:r>
      <w:r w:rsidR="00CA4D5A" w:rsidRPr="00CA4D5A">
        <w:rPr>
          <w:rStyle w:val="Finomkiemels"/>
          <w:i w:val="0"/>
          <w:color w:val="auto"/>
        </w:rPr>
        <w:t xml:space="preserve"> 22</w:t>
      </w:r>
      <w:r w:rsidRPr="00CA4D5A">
        <w:rPr>
          <w:rStyle w:val="Finomkiemels"/>
          <w:i w:val="0"/>
          <w:color w:val="auto"/>
        </w:rPr>
        <w:t>.</w:t>
      </w:r>
      <w:r w:rsidR="00CA4D5A" w:rsidRPr="00CA4D5A">
        <w:rPr>
          <w:rStyle w:val="Finomkiemels"/>
          <w:i w:val="0"/>
          <w:color w:val="auto"/>
        </w:rPr>
        <w:t>04</w:t>
      </w:r>
      <w:r w:rsidR="007602D5" w:rsidRPr="00CA4D5A">
        <w:rPr>
          <w:rStyle w:val="Finomkiemels"/>
          <w:i w:val="0"/>
          <w:color w:val="auto"/>
        </w:rPr>
        <w:t>.20</w:t>
      </w:r>
      <w:r w:rsidR="00FF2B7C" w:rsidRPr="00CA4D5A">
        <w:rPr>
          <w:rStyle w:val="Finomkiemels"/>
          <w:i w:val="0"/>
          <w:color w:val="auto"/>
        </w:rPr>
        <w:t>26</w:t>
      </w:r>
      <w:r w:rsidR="007602D5" w:rsidRPr="00CA4D5A">
        <w:rPr>
          <w:rStyle w:val="Finomkiemels"/>
          <w:i w:val="0"/>
          <w:color w:val="auto"/>
        </w:rPr>
        <w:t xml:space="preserve"> la care participă:</w:t>
      </w:r>
      <w:r w:rsidR="00BD0369" w:rsidRPr="00CA4D5A">
        <w:rPr>
          <w:rStyle w:val="Finomkiemels"/>
          <w:i w:val="0"/>
          <w:color w:val="auto"/>
        </w:rPr>
        <w:t xml:space="preserve"> domnul primar </w:t>
      </w:r>
      <w:r w:rsidR="006059E0" w:rsidRPr="00CA4D5A">
        <w:rPr>
          <w:rFonts w:eastAsia="Arial"/>
        </w:rPr>
        <w:t xml:space="preserve"> Kovács Arpad</w:t>
      </w:r>
      <w:r w:rsidR="00C51F48" w:rsidRPr="00CA4D5A">
        <w:rPr>
          <w:rStyle w:val="Finomkiemels"/>
          <w:i w:val="0"/>
          <w:color w:val="auto"/>
        </w:rPr>
        <w:t xml:space="preserve">,d-na </w:t>
      </w:r>
      <w:r w:rsidR="00CA4D5A" w:rsidRPr="00CA4D5A">
        <w:rPr>
          <w:rStyle w:val="Finomkiemels"/>
          <w:i w:val="0"/>
          <w:color w:val="auto"/>
        </w:rPr>
        <w:t>Pál Melinda</w:t>
      </w:r>
      <w:r w:rsidR="00C51F48" w:rsidRPr="00CA4D5A">
        <w:rPr>
          <w:rStyle w:val="Finomkiemels"/>
          <w:i w:val="0"/>
          <w:color w:val="auto"/>
        </w:rPr>
        <w:t xml:space="preserve"> </w:t>
      </w:r>
      <w:r w:rsidR="00CA4D5A" w:rsidRPr="00CA4D5A">
        <w:rPr>
          <w:rStyle w:val="Finomkiemels"/>
          <w:i w:val="0"/>
          <w:color w:val="auto"/>
        </w:rPr>
        <w:t>–consilier cu atributii de</w:t>
      </w:r>
      <w:r w:rsidR="00C51F48" w:rsidRPr="00CA4D5A">
        <w:rPr>
          <w:rStyle w:val="Finomkiemels"/>
          <w:i w:val="0"/>
          <w:color w:val="auto"/>
        </w:rPr>
        <w:t xml:space="preserve"> secretar general a</w:t>
      </w:r>
      <w:r w:rsidR="006A7F19" w:rsidRPr="00CA4D5A">
        <w:rPr>
          <w:rStyle w:val="Finomkiemels"/>
          <w:i w:val="0"/>
          <w:color w:val="auto"/>
        </w:rPr>
        <w:t>l comunei,</w:t>
      </w:r>
      <w:r w:rsidRPr="00CA4D5A">
        <w:rPr>
          <w:rStyle w:val="Finomkiemels"/>
          <w:i w:val="0"/>
          <w:color w:val="auto"/>
        </w:rPr>
        <w:t xml:space="preserve"> precum </w:t>
      </w:r>
      <w:r w:rsidR="003C5F65" w:rsidRPr="00CA4D5A">
        <w:rPr>
          <w:rStyle w:val="Finomkiemels"/>
          <w:i w:val="0"/>
          <w:color w:val="auto"/>
        </w:rPr>
        <w:t>ș</w:t>
      </w:r>
      <w:r w:rsidR="00CA4D5A" w:rsidRPr="00CA4D5A">
        <w:rPr>
          <w:rStyle w:val="Finomkiemels"/>
          <w:i w:val="0"/>
          <w:color w:val="auto"/>
        </w:rPr>
        <w:t>i 12</w:t>
      </w:r>
      <w:r w:rsidR="000B1F05" w:rsidRPr="00CA4D5A">
        <w:rPr>
          <w:rStyle w:val="Finomkiemels"/>
          <w:i w:val="0"/>
          <w:color w:val="auto"/>
        </w:rPr>
        <w:t xml:space="preserve"> </w:t>
      </w:r>
      <w:r w:rsidR="007602D5" w:rsidRPr="00CA4D5A">
        <w:rPr>
          <w:rStyle w:val="Finomkiemels"/>
          <w:i w:val="0"/>
          <w:color w:val="auto"/>
        </w:rPr>
        <w:t>consilieri locali</w:t>
      </w:r>
      <w:r w:rsidR="00913D8D">
        <w:rPr>
          <w:rStyle w:val="Finomkiemels"/>
          <w:i w:val="0"/>
          <w:color w:val="auto"/>
        </w:rPr>
        <w:t xml:space="preserve"> </w:t>
      </w:r>
      <w:r w:rsidR="007602D5" w:rsidRPr="00CA4D5A">
        <w:rPr>
          <w:rStyle w:val="Finomkiemels"/>
          <w:i w:val="0"/>
          <w:color w:val="auto"/>
        </w:rPr>
        <w:t xml:space="preserve"> din cei </w:t>
      </w:r>
      <w:r w:rsidR="00C51F48" w:rsidRPr="00CA4D5A">
        <w:rPr>
          <w:rStyle w:val="Finomkiemels"/>
          <w:i w:val="0"/>
          <w:color w:val="auto"/>
        </w:rPr>
        <w:t>13</w:t>
      </w:r>
      <w:r w:rsidR="00A648CF" w:rsidRPr="00CA4D5A">
        <w:rPr>
          <w:rStyle w:val="Finomkiemels"/>
          <w:i w:val="0"/>
          <w:color w:val="auto"/>
        </w:rPr>
        <w:t xml:space="preserve"> consilieri locali în f</w:t>
      </w:r>
      <w:r w:rsidRPr="00CA4D5A">
        <w:rPr>
          <w:rStyle w:val="Finomkiemels"/>
          <w:i w:val="0"/>
          <w:color w:val="auto"/>
        </w:rPr>
        <w:t>unc</w:t>
      </w:r>
      <w:r w:rsidR="003C5F65" w:rsidRPr="00CA4D5A">
        <w:rPr>
          <w:rStyle w:val="Finomkiemels"/>
          <w:i w:val="0"/>
          <w:color w:val="auto"/>
        </w:rPr>
        <w:t>ț</w:t>
      </w:r>
      <w:r w:rsidRPr="00CA4D5A">
        <w:rPr>
          <w:rStyle w:val="Finomkiemels"/>
          <w:i w:val="0"/>
          <w:color w:val="auto"/>
        </w:rPr>
        <w:t>i</w:t>
      </w:r>
      <w:r w:rsidR="00C9609A" w:rsidRPr="00CA4D5A">
        <w:rPr>
          <w:rStyle w:val="Finomkiemels"/>
          <w:i w:val="0"/>
          <w:color w:val="auto"/>
        </w:rPr>
        <w:t>e</w:t>
      </w:r>
      <w:r w:rsidR="00FF2B7C" w:rsidRPr="00CA4D5A">
        <w:rPr>
          <w:rStyle w:val="Finomkiemels"/>
          <w:i w:val="0"/>
          <w:color w:val="auto"/>
        </w:rPr>
        <w:t>.</w:t>
      </w:r>
      <w:r w:rsidR="00533904">
        <w:rPr>
          <w:rStyle w:val="Finomkiemels"/>
          <w:i w:val="0"/>
          <w:color w:val="auto"/>
        </w:rPr>
        <w:t>Lipseste dl. consilier Fancsali Árpád.</w:t>
      </w:r>
    </w:p>
    <w:p w:rsidR="00DB4F8E" w:rsidRPr="00CA4D5A" w:rsidRDefault="008648D2" w:rsidP="0032284D">
      <w:pPr>
        <w:ind w:firstLine="708"/>
        <w:jc w:val="both"/>
        <w:rPr>
          <w:rStyle w:val="Finomkiemels"/>
          <w:i w:val="0"/>
          <w:color w:val="auto"/>
        </w:rPr>
      </w:pPr>
      <w:r w:rsidRPr="00CA4D5A">
        <w:rPr>
          <w:rStyle w:val="Finomkiemels"/>
          <w:i w:val="0"/>
          <w:color w:val="auto"/>
        </w:rPr>
        <w:t xml:space="preserve">D-na </w:t>
      </w:r>
      <w:r w:rsidR="00CA4D5A" w:rsidRPr="00CA4D5A">
        <w:rPr>
          <w:rStyle w:val="Finomkiemels"/>
          <w:i w:val="0"/>
          <w:color w:val="auto"/>
        </w:rPr>
        <w:t>Pál Melinda</w:t>
      </w:r>
      <w:r w:rsidRPr="00CA4D5A">
        <w:rPr>
          <w:rStyle w:val="Finomkiemels"/>
          <w:i w:val="0"/>
          <w:color w:val="auto"/>
        </w:rPr>
        <w:t xml:space="preserve">, </w:t>
      </w:r>
      <w:r w:rsidR="00253494" w:rsidRPr="00CA4D5A">
        <w:rPr>
          <w:rStyle w:val="Finomkiemels"/>
          <w:i w:val="0"/>
          <w:color w:val="auto"/>
        </w:rPr>
        <w:t xml:space="preserve">prezintă procesul verbal al şedinţei  </w:t>
      </w:r>
      <w:r w:rsidR="00CA4D5A" w:rsidRPr="00CA4D5A">
        <w:rPr>
          <w:rStyle w:val="Finomkiemels"/>
          <w:i w:val="0"/>
          <w:color w:val="auto"/>
        </w:rPr>
        <w:t>extra</w:t>
      </w:r>
      <w:r w:rsidR="00253494" w:rsidRPr="00CA4D5A">
        <w:rPr>
          <w:rStyle w:val="Finomkiemels"/>
          <w:i w:val="0"/>
          <w:color w:val="auto"/>
        </w:rPr>
        <w:t>ordinare al con</w:t>
      </w:r>
      <w:r w:rsidR="00C9609A" w:rsidRPr="00CA4D5A">
        <w:rPr>
          <w:rStyle w:val="Finomkiemels"/>
          <w:i w:val="0"/>
          <w:color w:val="auto"/>
        </w:rPr>
        <w:t>siliului local al comunei Dealu</w:t>
      </w:r>
      <w:r w:rsidR="00253494" w:rsidRPr="00CA4D5A">
        <w:rPr>
          <w:rStyle w:val="Finomkiemels"/>
          <w:i w:val="0"/>
          <w:color w:val="auto"/>
        </w:rPr>
        <w:t>, ţinută la</w:t>
      </w:r>
      <w:r w:rsidR="001B639D" w:rsidRPr="00CA4D5A">
        <w:rPr>
          <w:rStyle w:val="Finomkiemels"/>
          <w:i w:val="0"/>
          <w:color w:val="auto"/>
        </w:rPr>
        <w:t xml:space="preserve"> </w:t>
      </w:r>
      <w:r w:rsidR="00CA4D5A" w:rsidRPr="00CA4D5A">
        <w:rPr>
          <w:rStyle w:val="Finomkiemels"/>
          <w:i w:val="0"/>
          <w:color w:val="auto"/>
        </w:rPr>
        <w:t>data de 17</w:t>
      </w:r>
      <w:r w:rsidR="006059E0" w:rsidRPr="00CA4D5A">
        <w:rPr>
          <w:rStyle w:val="Finomkiemels"/>
          <w:i w:val="0"/>
          <w:color w:val="auto"/>
        </w:rPr>
        <w:t xml:space="preserve"> </w:t>
      </w:r>
      <w:r w:rsidR="00CA4D5A" w:rsidRPr="00CA4D5A">
        <w:rPr>
          <w:rStyle w:val="Finomkiemels"/>
          <w:i w:val="0"/>
          <w:color w:val="auto"/>
        </w:rPr>
        <w:t>aprilie</w:t>
      </w:r>
      <w:r w:rsidR="00FF2B7C" w:rsidRPr="00CA4D5A">
        <w:rPr>
          <w:rStyle w:val="Finomkiemels"/>
          <w:i w:val="0"/>
          <w:color w:val="auto"/>
        </w:rPr>
        <w:t xml:space="preserve">  2026</w:t>
      </w:r>
      <w:r w:rsidR="00253494" w:rsidRPr="00CA4D5A">
        <w:rPr>
          <w:rStyle w:val="Finomkiemels"/>
          <w:i w:val="0"/>
          <w:color w:val="auto"/>
        </w:rPr>
        <w:t>, care în formă redactată  a fost aprobată în unanimitate de consilierii locali prezenţi.</w:t>
      </w:r>
    </w:p>
    <w:p w:rsidR="00F4279E" w:rsidRPr="00CA4D5A" w:rsidRDefault="00FF2B7C" w:rsidP="0032284D">
      <w:pPr>
        <w:tabs>
          <w:tab w:val="left" w:pos="1800"/>
        </w:tabs>
        <w:jc w:val="both"/>
        <w:rPr>
          <w:rStyle w:val="Finomkiemels"/>
          <w:i w:val="0"/>
          <w:color w:val="auto"/>
        </w:rPr>
      </w:pPr>
      <w:bookmarkStart w:id="1" w:name="_Hlk39131367"/>
      <w:r w:rsidRPr="00CA4D5A">
        <w:rPr>
          <w:rStyle w:val="Finomkiemels"/>
          <w:i w:val="0"/>
          <w:color w:val="auto"/>
        </w:rPr>
        <w:t xml:space="preserve">             </w:t>
      </w:r>
      <w:r w:rsidR="00474356" w:rsidRPr="00CA4D5A">
        <w:rPr>
          <w:rStyle w:val="Finomkiemels"/>
          <w:i w:val="0"/>
          <w:color w:val="auto"/>
        </w:rPr>
        <w:t>D</w:t>
      </w:r>
      <w:r w:rsidR="00F4279E" w:rsidRPr="00CA4D5A">
        <w:rPr>
          <w:rStyle w:val="Finomkiemels"/>
          <w:i w:val="0"/>
          <w:color w:val="auto"/>
        </w:rPr>
        <w:t>l.  preşedinte de şedinţă</w:t>
      </w:r>
      <w:r w:rsidR="00C9609A" w:rsidRPr="00CA4D5A">
        <w:rPr>
          <w:rStyle w:val="Finomkiemels"/>
          <w:i w:val="0"/>
          <w:color w:val="auto"/>
        </w:rPr>
        <w:t xml:space="preserve">  ales conform regulamentului Consiliului local Dealu</w:t>
      </w:r>
      <w:r w:rsidR="00F4279E" w:rsidRPr="00CA4D5A">
        <w:rPr>
          <w:rStyle w:val="Finomkiemels"/>
          <w:i w:val="0"/>
          <w:color w:val="auto"/>
        </w:rPr>
        <w:t>, preia conducerea lucrărilor şedinţei, salută pe cei prezenţi şi constată că şedinţa este legal întrunită</w:t>
      </w:r>
      <w:r w:rsidR="00474356" w:rsidRPr="00CA4D5A">
        <w:rPr>
          <w:rStyle w:val="Finomkiemels"/>
          <w:i w:val="0"/>
          <w:color w:val="auto"/>
        </w:rPr>
        <w:t xml:space="preserve">, deoarece </w:t>
      </w:r>
      <w:r w:rsidR="002A116D" w:rsidRPr="00CA4D5A">
        <w:rPr>
          <w:rStyle w:val="Finomkiemels"/>
          <w:i w:val="0"/>
          <w:color w:val="auto"/>
        </w:rPr>
        <w:t>sunt prezenţi</w:t>
      </w:r>
      <w:r w:rsidR="00CA4D5A" w:rsidRPr="00CA4D5A">
        <w:rPr>
          <w:rStyle w:val="Finomkiemels"/>
          <w:i w:val="0"/>
          <w:color w:val="auto"/>
        </w:rPr>
        <w:t xml:space="preserve"> 12</w:t>
      </w:r>
      <w:r w:rsidR="00F4279E" w:rsidRPr="00CA4D5A">
        <w:rPr>
          <w:rStyle w:val="Finomkiemels"/>
          <w:i w:val="0"/>
          <w:color w:val="auto"/>
        </w:rPr>
        <w:t xml:space="preserve"> consilieri locali din cei 13 şi declară şedinţa deschisă</w:t>
      </w:r>
      <w:r w:rsidR="002178C6" w:rsidRPr="00CA4D5A">
        <w:rPr>
          <w:rStyle w:val="Finomkiemels"/>
          <w:i w:val="0"/>
          <w:color w:val="auto"/>
        </w:rPr>
        <w:t>.</w:t>
      </w:r>
    </w:p>
    <w:p w:rsidR="0038695F" w:rsidRPr="00CA4D5A" w:rsidRDefault="0038695F" w:rsidP="0032284D">
      <w:pPr>
        <w:tabs>
          <w:tab w:val="left" w:pos="1800"/>
        </w:tabs>
        <w:jc w:val="both"/>
        <w:rPr>
          <w:rStyle w:val="Finomkiemels"/>
          <w:i w:val="0"/>
          <w:color w:val="auto"/>
          <w:sz w:val="28"/>
          <w:szCs w:val="28"/>
        </w:rPr>
      </w:pPr>
    </w:p>
    <w:p w:rsidR="00253494" w:rsidRPr="00CA4D5A" w:rsidRDefault="00474356" w:rsidP="0032284D">
      <w:pPr>
        <w:tabs>
          <w:tab w:val="left" w:pos="1800"/>
        </w:tabs>
        <w:jc w:val="both"/>
        <w:rPr>
          <w:rStyle w:val="Finomkiemels"/>
          <w:i w:val="0"/>
          <w:color w:val="auto"/>
          <w:lang w:val="hu-HU"/>
        </w:rPr>
      </w:pPr>
      <w:r w:rsidRPr="00CA4D5A">
        <w:rPr>
          <w:rStyle w:val="Finomkiemels"/>
          <w:i w:val="0"/>
          <w:color w:val="auto"/>
        </w:rPr>
        <w:t>D-l.  preşedinte de şedinţă  preia cuvantul si</w:t>
      </w:r>
    </w:p>
    <w:p w:rsidR="0032284D" w:rsidRDefault="00253494" w:rsidP="0032284D">
      <w:pPr>
        <w:jc w:val="both"/>
        <w:rPr>
          <w:rStyle w:val="Finomkiemels"/>
          <w:color w:val="auto"/>
        </w:rPr>
      </w:pPr>
      <w:r w:rsidRPr="00CA4D5A">
        <w:rPr>
          <w:rStyle w:val="Finomkiemels"/>
          <w:color w:val="auto"/>
        </w:rPr>
        <w:t xml:space="preserve">            Pentru dezbatere prezintă următoarele</w:t>
      </w:r>
    </w:p>
    <w:p w:rsidR="00B26510" w:rsidRPr="00CA4D5A" w:rsidRDefault="00B26510" w:rsidP="0032284D">
      <w:pPr>
        <w:jc w:val="both"/>
        <w:rPr>
          <w:rStyle w:val="Finomkiemels"/>
          <w:color w:val="auto"/>
        </w:rPr>
      </w:pPr>
    </w:p>
    <w:p w:rsidR="0038695F" w:rsidRPr="00CA4D5A" w:rsidRDefault="00253494" w:rsidP="0032284D">
      <w:pPr>
        <w:jc w:val="center"/>
        <w:rPr>
          <w:rStyle w:val="Finomkiemels"/>
          <w:color w:val="auto"/>
        </w:rPr>
      </w:pPr>
      <w:r w:rsidRPr="00CA4D5A">
        <w:rPr>
          <w:rStyle w:val="Finomkiemels"/>
          <w:color w:val="auto"/>
        </w:rPr>
        <w:t>ORDINE DE ZI :</w:t>
      </w:r>
      <w:bookmarkEnd w:id="1"/>
    </w:p>
    <w:p w:rsidR="0032284D" w:rsidRPr="00533904" w:rsidRDefault="0032284D" w:rsidP="0032284D">
      <w:pPr>
        <w:jc w:val="both"/>
        <w:rPr>
          <w:i/>
          <w:iCs/>
          <w:color w:val="FF0000"/>
        </w:rPr>
      </w:pPr>
    </w:p>
    <w:p w:rsidR="00CA4D5A" w:rsidRPr="00533904" w:rsidRDefault="00CA4D5A" w:rsidP="00533904">
      <w:pPr>
        <w:pStyle w:val="Listaszerbekezds"/>
        <w:numPr>
          <w:ilvl w:val="0"/>
          <w:numId w:val="4"/>
        </w:numPr>
        <w:tabs>
          <w:tab w:val="left" w:pos="142"/>
          <w:tab w:val="left" w:pos="7318"/>
        </w:tabs>
        <w:suppressAutoHyphens w:val="0"/>
        <w:autoSpaceDN/>
        <w:ind w:left="1134" w:hanging="425"/>
        <w:contextualSpacing/>
        <w:jc w:val="both"/>
        <w:textAlignment w:val="auto"/>
        <w:rPr>
          <w:bCs/>
          <w:color w:val="FF0000"/>
          <w:sz w:val="24"/>
          <w:szCs w:val="24"/>
        </w:rPr>
      </w:pPr>
      <w:bookmarkStart w:id="2" w:name="_Hlk17358374"/>
      <w:bookmarkStart w:id="3" w:name="_Hlk42244657"/>
      <w:r w:rsidRPr="00533904">
        <w:rPr>
          <w:bCs/>
          <w:sz w:val="24"/>
          <w:szCs w:val="24"/>
          <w:lang w:eastAsia="ar-SA"/>
        </w:rPr>
        <w:t>Proiect de hotarare</w:t>
      </w:r>
      <w:r w:rsidRPr="00533904">
        <w:rPr>
          <w:sz w:val="24"/>
          <w:szCs w:val="24"/>
        </w:rPr>
        <w:t xml:space="preserve"> privind mandatarea reprezentanților legali ai Comunei Dealu în Adunarea Generală a Asociației de Dezvoltare Intercomunitară „HARGITA V</w:t>
      </w:r>
      <w:r w:rsidRPr="00533904">
        <w:rPr>
          <w:sz w:val="24"/>
          <w:szCs w:val="24"/>
          <w:lang w:val="hu-HU"/>
        </w:rPr>
        <w:t>íZ”, să voteze despre reactualizarea Statutului ASOCIAȚIEI DE DEZVOLTARE INTERCOMUNITARĂ „HARGITA VíZ”</w:t>
      </w:r>
    </w:p>
    <w:p w:rsidR="00CA4D5A" w:rsidRPr="00533904" w:rsidRDefault="00CA4D5A" w:rsidP="00CA4D5A">
      <w:pPr>
        <w:numPr>
          <w:ilvl w:val="0"/>
          <w:numId w:val="4"/>
        </w:numPr>
        <w:suppressAutoHyphens w:val="0"/>
        <w:autoSpaceDN/>
        <w:jc w:val="both"/>
        <w:textAlignment w:val="auto"/>
      </w:pPr>
      <w:r w:rsidRPr="00533904">
        <w:t>Proiect de hotărâre privind aprobarea Strategiei de tarifare aferentă planului de afaceri și a strategiei privind redevența pentru investițiile în infrastructură apă și apă uzată dezvoltate de operatorul regional HARV</w:t>
      </w:r>
      <w:r w:rsidRPr="00533904">
        <w:rPr>
          <w:lang w:val="hu-HU"/>
        </w:rPr>
        <w:t>í</w:t>
      </w:r>
      <w:r w:rsidRPr="00533904">
        <w:t>Z S.A. din județul Harghita, în conformitate cu prevederile Avizului Conform ANRSC nr. 14790/11.02.2026</w:t>
      </w:r>
    </w:p>
    <w:p w:rsidR="00CA4D5A" w:rsidRPr="00533904" w:rsidRDefault="00CA4D5A" w:rsidP="00CA4D5A">
      <w:pPr>
        <w:numPr>
          <w:ilvl w:val="0"/>
          <w:numId w:val="4"/>
        </w:numPr>
        <w:suppressAutoHyphens w:val="0"/>
        <w:autoSpaceDN/>
        <w:jc w:val="both"/>
        <w:textAlignment w:val="auto"/>
      </w:pPr>
      <w:r w:rsidRPr="00533904">
        <w:t>Proiect de hotărâre privind aprobarea contului de execuție bugetară pe trimestrul I al anului 2026 al bugetului local al Comunei Dealu</w:t>
      </w:r>
    </w:p>
    <w:p w:rsidR="00CA4D5A" w:rsidRDefault="00CA4D5A" w:rsidP="00CA4D5A">
      <w:pPr>
        <w:numPr>
          <w:ilvl w:val="0"/>
          <w:numId w:val="4"/>
        </w:numPr>
        <w:suppressAutoHyphens w:val="0"/>
        <w:autoSpaceDN/>
        <w:jc w:val="both"/>
        <w:textAlignment w:val="auto"/>
      </w:pPr>
      <w:r w:rsidRPr="00533904">
        <w:t>Proiect de hotărâre privind analiza stadiului de înscriere a datelor în registrul agricol al Comunei Dealu și stabilirea măsurilor pentru eficientizarea acestei activități pe trimestrul I, anul 2026</w:t>
      </w:r>
    </w:p>
    <w:p w:rsidR="00B26510" w:rsidRPr="00533904" w:rsidRDefault="00B26510" w:rsidP="00B26510">
      <w:pPr>
        <w:suppressAutoHyphens w:val="0"/>
        <w:autoSpaceDN/>
        <w:ind w:left="1070"/>
        <w:jc w:val="both"/>
        <w:textAlignment w:val="auto"/>
      </w:pPr>
    </w:p>
    <w:p w:rsidR="000C00DA" w:rsidRPr="00CA4D5A" w:rsidRDefault="005C4DFA" w:rsidP="0032284D">
      <w:pPr>
        <w:jc w:val="both"/>
        <w:rPr>
          <w:rStyle w:val="Finomkiemels"/>
          <w:b/>
          <w:color w:val="auto"/>
        </w:rPr>
      </w:pPr>
      <w:r w:rsidRPr="00CA4D5A">
        <w:rPr>
          <w:rStyle w:val="Finomkiemels"/>
          <w:b/>
          <w:color w:val="auto"/>
        </w:rPr>
        <w:t>P</w:t>
      </w:r>
      <w:r w:rsidR="00BD0369" w:rsidRPr="00CA4D5A">
        <w:rPr>
          <w:rStyle w:val="Finomkiemels"/>
          <w:b/>
          <w:color w:val="auto"/>
        </w:rPr>
        <w:t>re</w:t>
      </w:r>
      <w:r w:rsidR="003C5F65" w:rsidRPr="00CA4D5A">
        <w:rPr>
          <w:rStyle w:val="Finomkiemels"/>
          <w:rFonts w:ascii="Cambria Math" w:hAnsi="Cambria Math" w:cs="Cambria Math"/>
          <w:b/>
          <w:color w:val="auto"/>
        </w:rPr>
        <w:t>ș</w:t>
      </w:r>
      <w:r w:rsidR="00BD0369" w:rsidRPr="00CA4D5A">
        <w:rPr>
          <w:rStyle w:val="Finomkiemels"/>
          <w:b/>
          <w:color w:val="auto"/>
        </w:rPr>
        <w:t>edinte</w:t>
      </w:r>
      <w:r w:rsidRPr="00CA4D5A">
        <w:rPr>
          <w:rStyle w:val="Finomkiemels"/>
          <w:b/>
          <w:color w:val="auto"/>
        </w:rPr>
        <w:t>le</w:t>
      </w:r>
      <w:r w:rsidR="00BD0369" w:rsidRPr="00CA4D5A">
        <w:rPr>
          <w:rStyle w:val="Finomkiemels"/>
          <w:b/>
          <w:color w:val="auto"/>
        </w:rPr>
        <w:t xml:space="preserve"> de </w:t>
      </w:r>
      <w:r w:rsidR="003C5F65" w:rsidRPr="00CA4D5A">
        <w:rPr>
          <w:rStyle w:val="Finomkiemels"/>
          <w:rFonts w:ascii="Cambria Math" w:hAnsi="Cambria Math" w:cs="Cambria Math"/>
          <w:b/>
          <w:color w:val="auto"/>
        </w:rPr>
        <w:t>ș</w:t>
      </w:r>
      <w:r w:rsidR="00BD0369" w:rsidRPr="00CA4D5A">
        <w:rPr>
          <w:rStyle w:val="Finomkiemels"/>
          <w:b/>
          <w:color w:val="auto"/>
        </w:rPr>
        <w:t>edin</w:t>
      </w:r>
      <w:r w:rsidR="003C5F65" w:rsidRPr="00CA4D5A">
        <w:rPr>
          <w:rStyle w:val="Finomkiemels"/>
          <w:rFonts w:ascii="Cambria Math" w:hAnsi="Cambria Math" w:cs="Cambria Math"/>
          <w:b/>
          <w:color w:val="auto"/>
        </w:rPr>
        <w:t>ț</w:t>
      </w:r>
      <w:r w:rsidR="00BD0369" w:rsidRPr="00CA4D5A">
        <w:rPr>
          <w:rStyle w:val="Finomkiemels"/>
          <w:b/>
          <w:color w:val="auto"/>
        </w:rPr>
        <w:t>ă</w:t>
      </w:r>
      <w:r w:rsidR="00253494" w:rsidRPr="00CA4D5A">
        <w:rPr>
          <w:rStyle w:val="Finomkiemels"/>
          <w:b/>
          <w:color w:val="auto"/>
        </w:rPr>
        <w:t>,</w:t>
      </w:r>
      <w:r w:rsidR="00BD0369" w:rsidRPr="00CA4D5A">
        <w:rPr>
          <w:rStyle w:val="Finomkiemels"/>
          <w:b/>
          <w:color w:val="auto"/>
        </w:rPr>
        <w:t xml:space="preserve">supune spre aprobare  </w:t>
      </w:r>
      <w:r w:rsidR="002A6C94" w:rsidRPr="00CA4D5A">
        <w:rPr>
          <w:rStyle w:val="Finomkiemels"/>
          <w:b/>
          <w:color w:val="auto"/>
        </w:rPr>
        <w:t>ordinea de zi</w:t>
      </w:r>
      <w:r w:rsidR="00BD0369" w:rsidRPr="00CA4D5A">
        <w:rPr>
          <w:rStyle w:val="Finomkiemels"/>
          <w:b/>
          <w:color w:val="auto"/>
        </w:rPr>
        <w:t>, fiind aprobat în unanimitate, respectiv</w:t>
      </w:r>
      <w:r w:rsidR="0015215B" w:rsidRPr="00CA4D5A">
        <w:rPr>
          <w:rStyle w:val="Finomkiemels"/>
          <w:b/>
          <w:color w:val="auto"/>
        </w:rPr>
        <w:t xml:space="preserve"> cu</w:t>
      </w:r>
      <w:r w:rsidR="00CA4D5A" w:rsidRPr="00CA4D5A">
        <w:rPr>
          <w:rStyle w:val="Finomkiemels"/>
          <w:b/>
          <w:color w:val="auto"/>
        </w:rPr>
        <w:t xml:space="preserve"> 12</w:t>
      </w:r>
      <w:r w:rsidR="00BD0369" w:rsidRPr="00CA4D5A">
        <w:rPr>
          <w:rStyle w:val="Finomkiemels"/>
          <w:b/>
          <w:color w:val="auto"/>
        </w:rPr>
        <w:t xml:space="preserve"> voturi „pentru”.</w:t>
      </w:r>
      <w:bookmarkEnd w:id="2"/>
    </w:p>
    <w:p w:rsidR="00474356" w:rsidRPr="00A60526" w:rsidRDefault="00474356" w:rsidP="0032284D">
      <w:pPr>
        <w:jc w:val="both"/>
        <w:rPr>
          <w:rStyle w:val="Finomkiemels"/>
          <w:color w:val="auto"/>
          <w:sz w:val="28"/>
          <w:szCs w:val="28"/>
        </w:rPr>
      </w:pPr>
    </w:p>
    <w:bookmarkEnd w:id="3"/>
    <w:p w:rsidR="002A6C94" w:rsidRPr="00B26510" w:rsidRDefault="0015215B" w:rsidP="0032284D">
      <w:pPr>
        <w:jc w:val="both"/>
        <w:rPr>
          <w:rStyle w:val="Finomkiemels"/>
          <w:i w:val="0"/>
          <w:color w:val="auto"/>
        </w:rPr>
      </w:pPr>
      <w:r w:rsidRPr="00B26510">
        <w:rPr>
          <w:rStyle w:val="Finomkiemels"/>
          <w:i w:val="0"/>
          <w:color w:val="auto"/>
        </w:rPr>
        <w:t xml:space="preserve">În continuare </w:t>
      </w:r>
      <w:r w:rsidR="00D35D75" w:rsidRPr="00B26510">
        <w:rPr>
          <w:rStyle w:val="Finomkiemels"/>
          <w:i w:val="0"/>
          <w:color w:val="auto"/>
        </w:rPr>
        <w:t>preşedinte</w:t>
      </w:r>
      <w:r w:rsidRPr="00B26510">
        <w:rPr>
          <w:rStyle w:val="Finomkiemels"/>
          <w:i w:val="0"/>
          <w:color w:val="auto"/>
        </w:rPr>
        <w:t>le</w:t>
      </w:r>
      <w:r w:rsidR="00D35D75" w:rsidRPr="00B26510">
        <w:rPr>
          <w:rStyle w:val="Finomkiemels"/>
          <w:i w:val="0"/>
          <w:color w:val="auto"/>
        </w:rPr>
        <w:t xml:space="preserve"> de şedinţă</w:t>
      </w:r>
      <w:r w:rsidR="000B1F05" w:rsidRPr="00B26510">
        <w:rPr>
          <w:rStyle w:val="Finomkiemels"/>
          <w:i w:val="0"/>
          <w:color w:val="auto"/>
        </w:rPr>
        <w:t xml:space="preserve"> </w:t>
      </w:r>
      <w:r w:rsidR="0043407C" w:rsidRPr="00B26510">
        <w:rPr>
          <w:rStyle w:val="Finomkiemels"/>
          <w:i w:val="0"/>
          <w:color w:val="auto"/>
        </w:rPr>
        <w:t>cite</w:t>
      </w:r>
      <w:r w:rsidR="003C5F65" w:rsidRPr="00B26510">
        <w:rPr>
          <w:rStyle w:val="Finomkiemels"/>
          <w:i w:val="0"/>
          <w:color w:val="auto"/>
        </w:rPr>
        <w:t>ș</w:t>
      </w:r>
      <w:r w:rsidR="0043407C" w:rsidRPr="00B26510">
        <w:rPr>
          <w:rStyle w:val="Finomkiemels"/>
          <w:i w:val="0"/>
          <w:color w:val="auto"/>
        </w:rPr>
        <w:t xml:space="preserve">te </w:t>
      </w:r>
      <w:r w:rsidR="00473074" w:rsidRPr="00B26510">
        <w:rPr>
          <w:rStyle w:val="Finomkiemels"/>
          <w:i w:val="0"/>
          <w:color w:val="auto"/>
        </w:rPr>
        <w:t xml:space="preserve">primul proiect de hotărîre aflat pe </w:t>
      </w:r>
      <w:r w:rsidR="0043407C" w:rsidRPr="00B26510">
        <w:rPr>
          <w:rStyle w:val="Finomkiemels"/>
          <w:i w:val="0"/>
          <w:color w:val="auto"/>
        </w:rPr>
        <w:t>ordinea</w:t>
      </w:r>
      <w:r w:rsidR="00E557BD" w:rsidRPr="00B26510">
        <w:rPr>
          <w:rStyle w:val="Finomkiemels"/>
          <w:i w:val="0"/>
          <w:color w:val="auto"/>
        </w:rPr>
        <w:t xml:space="preserve"> de zi:</w:t>
      </w:r>
    </w:p>
    <w:p w:rsidR="004009A7" w:rsidRPr="00B26510" w:rsidRDefault="00AF7D19" w:rsidP="000E4F57">
      <w:pPr>
        <w:tabs>
          <w:tab w:val="left" w:pos="142"/>
          <w:tab w:val="left" w:pos="7318"/>
        </w:tabs>
        <w:suppressAutoHyphens w:val="0"/>
        <w:autoSpaceDN/>
        <w:contextualSpacing/>
        <w:jc w:val="both"/>
        <w:textAlignment w:val="auto"/>
        <w:rPr>
          <w:rStyle w:val="Finomkiemels"/>
          <w:bCs/>
          <w:i w:val="0"/>
          <w:iCs w:val="0"/>
          <w:color w:val="auto"/>
        </w:rPr>
      </w:pPr>
      <w:bookmarkStart w:id="4" w:name="_Hlk41393445"/>
      <w:r w:rsidRPr="00B26510">
        <w:rPr>
          <w:bCs/>
        </w:rPr>
        <w:t xml:space="preserve">           </w:t>
      </w:r>
      <w:r w:rsidR="000E4F57" w:rsidRPr="00B26510">
        <w:rPr>
          <w:b/>
          <w:bCs/>
        </w:rPr>
        <w:t>1</w:t>
      </w:r>
      <w:r w:rsidR="000E4F57" w:rsidRPr="00B26510">
        <w:rPr>
          <w:bCs/>
        </w:rPr>
        <w:t>.</w:t>
      </w:r>
      <w:r w:rsidR="00474356" w:rsidRPr="00B26510">
        <w:rPr>
          <w:bCs/>
        </w:rPr>
        <w:t xml:space="preserve"> </w:t>
      </w:r>
      <w:r w:rsidR="000E4F57" w:rsidRPr="00B26510">
        <w:rPr>
          <w:bCs/>
          <w:lang w:eastAsia="ar-SA"/>
        </w:rPr>
        <w:t>Proiect de hotarare</w:t>
      </w:r>
      <w:r w:rsidR="000E4F57" w:rsidRPr="00B26510">
        <w:t xml:space="preserve"> privind mandatarea reprezentanților legali ai Comunei Dealu în Adunarea Generală a Asociației de Dezvoltare Intercomunitară „HARGITA V</w:t>
      </w:r>
      <w:r w:rsidR="000E4F57" w:rsidRPr="00B26510">
        <w:rPr>
          <w:lang w:val="hu-HU"/>
        </w:rPr>
        <w:t>íZ”, să voteze despre reactualizarea Statutului ASOCIAȚIEI DE DEZVOLTARE INTERCOMUNITARĂ „HARGITA VíZ”</w:t>
      </w:r>
      <w:r w:rsidR="000B1F05" w:rsidRPr="00B26510">
        <w:rPr>
          <w:rStyle w:val="Finomkiemels"/>
          <w:i w:val="0"/>
          <w:color w:val="auto"/>
        </w:rPr>
        <w:t>şi dă cuvântul d</w:t>
      </w:r>
      <w:r w:rsidR="00ED605F" w:rsidRPr="00B26510">
        <w:rPr>
          <w:rStyle w:val="Finomkiemels"/>
          <w:i w:val="0"/>
          <w:color w:val="auto"/>
        </w:rPr>
        <w:t>-lui primar</w:t>
      </w:r>
      <w:r w:rsidR="00D966E4" w:rsidRPr="00B26510">
        <w:rPr>
          <w:rStyle w:val="Finomkiemels"/>
          <w:i w:val="0"/>
          <w:color w:val="auto"/>
        </w:rPr>
        <w:t>.</w:t>
      </w:r>
    </w:p>
    <w:p w:rsidR="0032284D" w:rsidRPr="00B26510" w:rsidRDefault="0032284D" w:rsidP="0032284D">
      <w:pPr>
        <w:pStyle w:val="Listaszerbekezds"/>
        <w:widowControl w:val="0"/>
        <w:tabs>
          <w:tab w:val="left" w:pos="142"/>
          <w:tab w:val="left" w:pos="7318"/>
        </w:tabs>
        <w:suppressAutoHyphens w:val="0"/>
        <w:autoSpaceDN/>
        <w:ind w:left="960"/>
        <w:contextualSpacing/>
        <w:jc w:val="both"/>
        <w:textAlignment w:val="auto"/>
        <w:rPr>
          <w:rStyle w:val="Finomkiemels"/>
          <w:color w:val="auto"/>
          <w:sz w:val="24"/>
          <w:szCs w:val="24"/>
        </w:rPr>
      </w:pPr>
    </w:p>
    <w:p w:rsidR="00B26510" w:rsidRPr="00B26510" w:rsidRDefault="00BC1D6C" w:rsidP="00B26510">
      <w:pPr>
        <w:jc w:val="both"/>
        <w:rPr>
          <w:iCs/>
        </w:rPr>
      </w:pPr>
      <w:r w:rsidRPr="00B26510">
        <w:rPr>
          <w:rStyle w:val="Finomkiemels"/>
          <w:b/>
          <w:i w:val="0"/>
          <w:color w:val="auto"/>
          <w:u w:val="single"/>
        </w:rPr>
        <w:t>D</w:t>
      </w:r>
      <w:r w:rsidR="008C31C3" w:rsidRPr="00B26510">
        <w:rPr>
          <w:rStyle w:val="Finomkiemels"/>
          <w:b/>
          <w:i w:val="0"/>
          <w:color w:val="auto"/>
          <w:u w:val="single"/>
        </w:rPr>
        <w:t>-n</w:t>
      </w:r>
      <w:r w:rsidR="00ED605F" w:rsidRPr="00B26510">
        <w:rPr>
          <w:rStyle w:val="Finomkiemels"/>
          <w:b/>
          <w:i w:val="0"/>
          <w:color w:val="auto"/>
          <w:u w:val="single"/>
        </w:rPr>
        <w:t xml:space="preserve">ul </w:t>
      </w:r>
      <w:r w:rsidR="00F93DD8" w:rsidRPr="00B26510">
        <w:rPr>
          <w:rStyle w:val="Finomkiemels"/>
          <w:b/>
          <w:i w:val="0"/>
          <w:color w:val="auto"/>
          <w:u w:val="single"/>
        </w:rPr>
        <w:t>p</w:t>
      </w:r>
      <w:r w:rsidR="00ED605F" w:rsidRPr="00B26510">
        <w:rPr>
          <w:rStyle w:val="Finomkiemels"/>
          <w:b/>
          <w:i w:val="0"/>
          <w:color w:val="auto"/>
          <w:u w:val="single"/>
        </w:rPr>
        <w:t>rimar</w:t>
      </w:r>
      <w:r w:rsidR="00ED605F" w:rsidRPr="00B26510">
        <w:rPr>
          <w:rStyle w:val="Finomkiemels"/>
          <w:i w:val="0"/>
          <w:color w:val="auto"/>
        </w:rPr>
        <w:t xml:space="preserve"> </w:t>
      </w:r>
      <w:r w:rsidR="008423C2" w:rsidRPr="00B26510">
        <w:rPr>
          <w:rStyle w:val="Finomkiemels"/>
          <w:i w:val="0"/>
          <w:color w:val="auto"/>
        </w:rPr>
        <w:t xml:space="preserve">explică </w:t>
      </w:r>
      <w:r w:rsidR="0015215B" w:rsidRPr="00B26510">
        <w:rPr>
          <w:rStyle w:val="Finomkiemels"/>
          <w:i w:val="0"/>
          <w:color w:val="auto"/>
        </w:rPr>
        <w:t xml:space="preserve">faptul </w:t>
      </w:r>
      <w:r w:rsidR="00F93DD8" w:rsidRPr="00B26510">
        <w:rPr>
          <w:rStyle w:val="Finomkiemels"/>
          <w:i w:val="0"/>
          <w:color w:val="auto"/>
        </w:rPr>
        <w:t xml:space="preserve">ca </w:t>
      </w:r>
      <w:r w:rsidR="00B26510" w:rsidRPr="00B26510">
        <w:rPr>
          <w:rStyle w:val="Finomkiemels"/>
          <w:i w:val="0"/>
          <w:color w:val="auto"/>
        </w:rPr>
        <w:t xml:space="preserve">se propune spre aprobare  </w:t>
      </w:r>
      <w:r w:rsidR="00B26510" w:rsidRPr="00B26510">
        <w:rPr>
          <w:lang w:eastAsia="ar-SA"/>
        </w:rPr>
        <w:t xml:space="preserve">acceptarea </w:t>
      </w:r>
      <w:r w:rsidR="00B26510" w:rsidRPr="00B26510">
        <w:rPr>
          <w:lang w:val="hu-HU" w:eastAsia="ar-SA"/>
        </w:rPr>
        <w:t>a</w:t>
      </w:r>
      <w:r w:rsidR="00B26510" w:rsidRPr="00B26510">
        <w:rPr>
          <w:lang w:val="it-IT" w:eastAsia="ar-SA"/>
        </w:rPr>
        <w:t xml:space="preserve">derarii comunelor:  Lunca de Jos, Lunca de Sus și Ulieș ca noi membrii, la  Asociația de Dezvoltare Intercomunitară </w:t>
      </w:r>
      <w:r w:rsidR="00B26510" w:rsidRPr="00B26510">
        <w:rPr>
          <w:lang w:eastAsia="ro-RO"/>
        </w:rPr>
        <w:t>“HARGITA VÍZ”,</w:t>
      </w:r>
      <w:r w:rsidR="00B26510" w:rsidRPr="00B26510">
        <w:rPr>
          <w:iCs/>
        </w:rPr>
        <w:t xml:space="preserve"> noul</w:t>
      </w:r>
      <w:r w:rsidR="00B26510" w:rsidRPr="00B26510">
        <w:rPr>
          <w:lang w:eastAsia="ro-RO"/>
        </w:rPr>
        <w:t xml:space="preserve"> Act adițional la Statutul  Asociaţiei de Dezvoltare Intercomunitară “HARGITA VÍZ” si </w:t>
      </w:r>
      <w:r w:rsidR="00B26510" w:rsidRPr="00B26510">
        <w:rPr>
          <w:lang w:val="it-IT" w:bidi="ro-RO"/>
        </w:rPr>
        <w:t xml:space="preserve"> </w:t>
      </w:r>
      <w:r w:rsidR="00B26510" w:rsidRPr="00B26510">
        <w:rPr>
          <w:bCs/>
        </w:rPr>
        <w:t>acordarea unui mandat special, domnului Kovács Árpád, primar, în calitate de reprezentant al U.A.T Dealu, în Adunarea Generală a Asociaţilor Asociației de Dezvoltare Intercomunitară Hargita Víz,</w:t>
      </w:r>
      <w:r w:rsidR="00B26510" w:rsidRPr="00B26510">
        <w:rPr>
          <w:lang w:eastAsia="ro-RO" w:bidi="ro-RO"/>
        </w:rPr>
        <w:t>să susțină</w:t>
      </w:r>
      <w:r w:rsidR="00B26510" w:rsidRPr="00B26510">
        <w:rPr>
          <w:bCs/>
        </w:rPr>
        <w:t xml:space="preserve"> și să voteze în cadrul Asociației de Dezvoltare Intercomunitară „Hargita Víz” în numele și pe </w:t>
      </w:r>
      <w:r w:rsidR="00B26510" w:rsidRPr="00B26510">
        <w:rPr>
          <w:bCs/>
        </w:rPr>
        <w:lastRenderedPageBreak/>
        <w:t xml:space="preserve">seama unității administrativ teritoriale cu privire la </w:t>
      </w:r>
      <w:r w:rsidR="00B26510" w:rsidRPr="00B26510">
        <w:rPr>
          <w:bCs/>
          <w:noProof/>
          <w:lang w:eastAsia="ro-RO"/>
        </w:rPr>
        <w:t xml:space="preserve">aprobarea/neaprobarea </w:t>
      </w:r>
      <w:r w:rsidR="00B26510" w:rsidRPr="00B26510">
        <w:rPr>
          <w:rStyle w:val="NormalBlackChar"/>
          <w:rFonts w:ascii="Times New Roman" w:hAnsi="Times New Roman" w:cs="Times New Roman"/>
          <w:color w:val="auto"/>
        </w:rPr>
        <w:t xml:space="preserve">reactualizării </w:t>
      </w:r>
      <w:r w:rsidR="00B26510" w:rsidRPr="00B26510">
        <w:rPr>
          <w:lang w:eastAsia="ro-RO"/>
        </w:rPr>
        <w:t>Statutului Asociaţiei de Dezvoltare Intercomunitară ”Hargita Víz”;</w:t>
      </w:r>
    </w:p>
    <w:p w:rsidR="00B26510" w:rsidRPr="00BC4F6B" w:rsidRDefault="00B26510" w:rsidP="00E52F5F">
      <w:pPr>
        <w:jc w:val="both"/>
        <w:rPr>
          <w:rStyle w:val="Finomkiemels"/>
          <w:b/>
          <w:iCs w:val="0"/>
          <w:color w:val="FF0000"/>
        </w:rPr>
      </w:pPr>
    </w:p>
    <w:p w:rsidR="00A62A73" w:rsidRPr="00B26510" w:rsidRDefault="00A62A73" w:rsidP="00A62A73">
      <w:pPr>
        <w:jc w:val="both"/>
        <w:rPr>
          <w:rStyle w:val="Finomkiemels"/>
          <w:b/>
          <w:color w:val="auto"/>
        </w:rPr>
      </w:pPr>
      <w:r w:rsidRPr="00B26510">
        <w:rPr>
          <w:rStyle w:val="Finomkiemels"/>
          <w:b/>
          <w:color w:val="auto"/>
        </w:rPr>
        <w:t>Dl. preşedinte de şedinţă supune la vot acest proiect de hotărâre</w:t>
      </w:r>
      <w:r w:rsidR="00B26510" w:rsidRPr="00B26510">
        <w:rPr>
          <w:rStyle w:val="Finomkiemels"/>
          <w:b/>
          <w:color w:val="auto"/>
        </w:rPr>
        <w:t>, fiind votat cu un numar de  12</w:t>
      </w:r>
      <w:r w:rsidRPr="00B26510">
        <w:rPr>
          <w:rStyle w:val="Finomkiemels"/>
          <w:b/>
          <w:color w:val="auto"/>
        </w:rPr>
        <w:t xml:space="preserve">  v</w:t>
      </w:r>
      <w:r w:rsidR="00B26510" w:rsidRPr="00B26510">
        <w:rPr>
          <w:rStyle w:val="Finomkiemels"/>
          <w:b/>
          <w:color w:val="auto"/>
        </w:rPr>
        <w:t>oturi „pentru” din totalul de 12</w:t>
      </w:r>
      <w:r w:rsidRPr="00B26510">
        <w:rPr>
          <w:rStyle w:val="Finomkiemels"/>
          <w:b/>
          <w:color w:val="auto"/>
        </w:rPr>
        <w:t xml:space="preserve"> consilieri prezenti</w:t>
      </w:r>
      <w:r w:rsidR="00B26510" w:rsidRPr="00B26510">
        <w:rPr>
          <w:rStyle w:val="Finomkiemels"/>
          <w:b/>
          <w:color w:val="auto"/>
        </w:rPr>
        <w:t>: adoptându – se Hotărârea nr. 3</w:t>
      </w:r>
      <w:r w:rsidRPr="00B26510">
        <w:rPr>
          <w:rStyle w:val="Finomkiemels"/>
          <w:b/>
          <w:color w:val="auto"/>
        </w:rPr>
        <w:t>3/2026.</w:t>
      </w:r>
    </w:p>
    <w:p w:rsidR="00A62A73" w:rsidRPr="00BC4F6B" w:rsidRDefault="00A62A73" w:rsidP="00A62A73">
      <w:pPr>
        <w:jc w:val="both"/>
        <w:rPr>
          <w:rStyle w:val="Finomkiemels"/>
          <w:color w:val="FF0000"/>
          <w:sz w:val="28"/>
          <w:szCs w:val="28"/>
        </w:rPr>
      </w:pPr>
    </w:p>
    <w:p w:rsidR="00A62A73" w:rsidRPr="00B26510" w:rsidRDefault="00A62A73" w:rsidP="00A62A73">
      <w:pPr>
        <w:jc w:val="both"/>
        <w:rPr>
          <w:rStyle w:val="Finomkiemels"/>
          <w:i w:val="0"/>
          <w:color w:val="auto"/>
        </w:rPr>
      </w:pPr>
      <w:r w:rsidRPr="00B26510">
        <w:rPr>
          <w:rStyle w:val="Finomkiemels"/>
          <w:i w:val="0"/>
          <w:color w:val="auto"/>
        </w:rPr>
        <w:t>În continuare preşedintele de şedinţă citește al doilea proiect de hotărîre aflat pe ordinea de zi:</w:t>
      </w:r>
    </w:p>
    <w:p w:rsidR="00AF7D19" w:rsidRPr="00B26510" w:rsidRDefault="00AF7D19" w:rsidP="00AF7D19">
      <w:pPr>
        <w:suppressAutoHyphens w:val="0"/>
        <w:autoSpaceDN/>
        <w:ind w:left="710"/>
        <w:jc w:val="both"/>
        <w:textAlignment w:val="auto"/>
      </w:pPr>
      <w:r w:rsidRPr="00B26510">
        <w:rPr>
          <w:b/>
        </w:rPr>
        <w:t>2</w:t>
      </w:r>
      <w:r w:rsidRPr="00B26510">
        <w:t>.Proiect de hotărâre privind aprobarea Strategiei de tarifare aferentă planului de afaceri și a strategiei privind redevența pentru investițiile în infrastructură apă și apă uzată dezvoltate de operatorul regional HARV</w:t>
      </w:r>
      <w:r w:rsidRPr="00B26510">
        <w:rPr>
          <w:lang w:val="hu-HU"/>
        </w:rPr>
        <w:t>í</w:t>
      </w:r>
      <w:r w:rsidRPr="00B26510">
        <w:t>Z S.A. din județul Harghita, în conformitate cu prevederile Avizului Conform ANRSC nr. 14790/11.02.2026</w:t>
      </w:r>
      <w:r w:rsidR="00391A7B" w:rsidRPr="00B26510">
        <w:rPr>
          <w:rStyle w:val="Finomkiemels"/>
          <w:i w:val="0"/>
          <w:color w:val="auto"/>
        </w:rPr>
        <w:t xml:space="preserve"> şi dă cuvântul d-lui primar.</w:t>
      </w:r>
    </w:p>
    <w:p w:rsidR="0032284D" w:rsidRPr="00BC4F6B" w:rsidRDefault="0032284D" w:rsidP="00A62A73">
      <w:pPr>
        <w:ind w:left="300"/>
        <w:rPr>
          <w:rStyle w:val="Finomkiemels"/>
          <w:color w:val="FF0000"/>
        </w:rPr>
      </w:pPr>
    </w:p>
    <w:p w:rsidR="00B26510" w:rsidRPr="00536DCE" w:rsidRDefault="00C666BC" w:rsidP="00B26510">
      <w:pPr>
        <w:ind w:left="300"/>
        <w:rPr>
          <w:lang w:val="it-IT"/>
        </w:rPr>
      </w:pPr>
      <w:r w:rsidRPr="00536DCE">
        <w:rPr>
          <w:rStyle w:val="Finomkiemels"/>
          <w:b/>
          <w:i w:val="0"/>
          <w:color w:val="auto"/>
          <w:u w:val="single"/>
        </w:rPr>
        <w:t>D-nul primar</w:t>
      </w:r>
      <w:r w:rsidRPr="00536DCE">
        <w:rPr>
          <w:rStyle w:val="Finomkiemels"/>
          <w:i w:val="0"/>
          <w:color w:val="auto"/>
        </w:rPr>
        <w:t xml:space="preserve"> explică faptul</w:t>
      </w:r>
      <w:r w:rsidRPr="00536DCE">
        <w:t xml:space="preserve"> ca </w:t>
      </w:r>
      <w:r w:rsidR="00B26510" w:rsidRPr="00536DCE">
        <w:t xml:space="preserve">se propune spre aprobare planul de afaceri al operatorului regional HARVIZ S.A pentru perioada 2026-2030, </w:t>
      </w:r>
      <w:r w:rsidR="00B26510" w:rsidRPr="00536DCE">
        <w:rPr>
          <w:lang w:bidi="ro-RO"/>
        </w:rPr>
        <w:t>în conformitate cu prevederile Avizului Conform al ANRSC,a</w:t>
      </w:r>
      <w:r w:rsidR="00B26510" w:rsidRPr="00536DCE">
        <w:rPr>
          <w:lang w:val="it-IT" w:bidi="ro-RO"/>
        </w:rPr>
        <w:t xml:space="preserve"> Strategiei de tarifare aferentă planului de afaceri, respectiv Planul anual de evoluție a prețurilor și tarifelor aferente serviciului public de alimentare cu apă și canalizare pe perioada 2026-2030</w:t>
      </w:r>
      <w:r w:rsidR="00B26510" w:rsidRPr="00536DCE">
        <w:rPr>
          <w:lang w:val="it-IT"/>
        </w:rPr>
        <w:t xml:space="preserve">, </w:t>
      </w:r>
      <w:r w:rsidR="00B26510" w:rsidRPr="00536DCE">
        <w:rPr>
          <w:lang w:val="it-IT" w:bidi="ro-RO"/>
        </w:rPr>
        <w:t>împreună cu formula de ajustare</w:t>
      </w:r>
      <w:r w:rsidR="00B26510" w:rsidRPr="00536DCE">
        <w:rPr>
          <w:lang w:val="it-IT"/>
        </w:rPr>
        <w:t xml:space="preserve"> în conformitate cu prevederile Avizului conform al A.N.R.S.C. </w:t>
      </w:r>
      <w:r w:rsidR="00B26510" w:rsidRPr="00536DCE">
        <w:rPr>
          <w:lang w:bidi="ro-RO"/>
        </w:rPr>
        <w:t>si</w:t>
      </w:r>
      <w:r w:rsidR="00B26510" w:rsidRPr="00536DCE">
        <w:rPr>
          <w:lang w:val="it-IT" w:bidi="ro-RO"/>
        </w:rPr>
        <w:t xml:space="preserve"> încheierea Actului adițional nr. 12/2025 la Contractul de delegare a Gestiunii serviciilor de apă şi canalizare, </w:t>
      </w:r>
      <w:r w:rsidR="00B26510" w:rsidRPr="00536DCE">
        <w:rPr>
          <w:lang w:val="it-IT"/>
        </w:rPr>
        <w:t xml:space="preserve">privind includerea </w:t>
      </w:r>
      <w:r w:rsidR="00B26510" w:rsidRPr="00536DCE">
        <w:rPr>
          <w:lang w:val="it-IT" w:bidi="ro-RO"/>
        </w:rPr>
        <w:t>Strategiei de tarifare aferenta planului de afaceri, respectiv Planul anual de evoluție a prețurilor și tarifelor aferente serviciului public de alimentare cu apă și canalizare pe perioada 2026-2030 împreună cu formula de ajustare</w:t>
      </w:r>
      <w:r w:rsidR="00B26510" w:rsidRPr="00536DCE">
        <w:rPr>
          <w:lang w:bidi="ro-RO"/>
        </w:rPr>
        <w:t xml:space="preserve"> respectiv </w:t>
      </w:r>
      <w:r w:rsidR="00B26510" w:rsidRPr="00536DCE">
        <w:rPr>
          <w:lang w:val="it-IT"/>
        </w:rPr>
        <w:t>Strategia privind redevența pe perioada 2025 – 2030, în conformitate cu prevederile Avizului Conform al A.N.R.S.C.</w:t>
      </w:r>
      <w:r w:rsidR="00536DCE" w:rsidRPr="00536DCE">
        <w:rPr>
          <w:lang w:val="it-IT"/>
        </w:rPr>
        <w:t>Exista o taxa de rededenta din care se achita reparatii ale sistemului de apa,cum ar fi schimbarea ţevilor sau achizitii de contoare de apa.</w:t>
      </w:r>
    </w:p>
    <w:p w:rsidR="00536DCE" w:rsidRPr="00536DCE" w:rsidRDefault="00536DCE" w:rsidP="00B26510">
      <w:pPr>
        <w:ind w:left="300"/>
        <w:rPr>
          <w:lang w:bidi="ro-RO"/>
        </w:rPr>
      </w:pPr>
      <w:r w:rsidRPr="00536DCE">
        <w:rPr>
          <w:rStyle w:val="Finomkiemels"/>
          <w:i w:val="0"/>
          <w:color w:val="auto"/>
        </w:rPr>
        <w:t>Deasemenea se doreste sa aplicam pentu un proiect in valoarea de  4 milioane lei prin compania Harviz privind sistemul de apa.</w:t>
      </w:r>
    </w:p>
    <w:p w:rsidR="00A62A73" w:rsidRPr="00BC4F6B" w:rsidRDefault="00A62A73" w:rsidP="00A62A73">
      <w:pPr>
        <w:ind w:left="300"/>
        <w:rPr>
          <w:rStyle w:val="Finomkiemels"/>
          <w:color w:val="FF0000"/>
        </w:rPr>
      </w:pPr>
    </w:p>
    <w:p w:rsidR="00A62A73" w:rsidRPr="00BC4F6B" w:rsidRDefault="00A62A73" w:rsidP="00A62A73">
      <w:pPr>
        <w:ind w:left="300"/>
        <w:rPr>
          <w:rStyle w:val="Finomkiemels"/>
          <w:color w:val="FF0000"/>
        </w:rPr>
      </w:pPr>
    </w:p>
    <w:p w:rsidR="00F93DD8" w:rsidRPr="00BC4F6B" w:rsidRDefault="00F93DD8" w:rsidP="00C666BC">
      <w:pPr>
        <w:rPr>
          <w:rStyle w:val="Finomkiemels"/>
          <w:i w:val="0"/>
          <w:iCs w:val="0"/>
          <w:color w:val="FF0000"/>
          <w:lang w:val="en-US"/>
        </w:rPr>
      </w:pPr>
    </w:p>
    <w:p w:rsidR="003672CB" w:rsidRPr="00536DCE" w:rsidRDefault="003145B6" w:rsidP="006C7E35">
      <w:pPr>
        <w:suppressAutoHyphens w:val="0"/>
        <w:autoSpaceDN/>
        <w:ind w:left="142" w:hanging="142"/>
        <w:contextualSpacing/>
        <w:textAlignment w:val="auto"/>
        <w:rPr>
          <w:rStyle w:val="Finomkiemels"/>
          <w:b/>
          <w:color w:val="auto"/>
        </w:rPr>
      </w:pPr>
      <w:r w:rsidRPr="00BC4F6B">
        <w:rPr>
          <w:rStyle w:val="Finomkiemels"/>
          <w:b/>
          <w:color w:val="FF0000"/>
        </w:rPr>
        <w:t xml:space="preserve">          </w:t>
      </w:r>
      <w:r w:rsidR="00737CDA" w:rsidRPr="00536DCE">
        <w:rPr>
          <w:rStyle w:val="Finomkiemels"/>
          <w:b/>
          <w:color w:val="auto"/>
        </w:rPr>
        <w:t xml:space="preserve">Dl. </w:t>
      </w:r>
      <w:r w:rsidR="00264015" w:rsidRPr="00536DCE">
        <w:rPr>
          <w:rStyle w:val="Finomkiemels"/>
          <w:b/>
          <w:color w:val="auto"/>
        </w:rPr>
        <w:t>preşedinte de şedinţă</w:t>
      </w:r>
      <w:r w:rsidR="00737CDA" w:rsidRPr="00536DCE">
        <w:rPr>
          <w:rStyle w:val="Finomkiemels"/>
          <w:b/>
          <w:color w:val="auto"/>
        </w:rPr>
        <w:t xml:space="preserve"> supune la vot acest proiect de hotărâr</w:t>
      </w:r>
      <w:r w:rsidR="00272BA9" w:rsidRPr="00536DCE">
        <w:rPr>
          <w:rStyle w:val="Finomkiemels"/>
          <w:b/>
          <w:color w:val="auto"/>
        </w:rPr>
        <w:t>e</w:t>
      </w:r>
      <w:r w:rsidR="004232F8" w:rsidRPr="00536DCE">
        <w:rPr>
          <w:rStyle w:val="Finomkiemels"/>
          <w:b/>
          <w:color w:val="auto"/>
        </w:rPr>
        <w:t xml:space="preserve">, fiind votat cu un </w:t>
      </w:r>
      <w:r w:rsidR="00536DCE" w:rsidRPr="00536DCE">
        <w:rPr>
          <w:rStyle w:val="Finomkiemels"/>
          <w:b/>
          <w:color w:val="auto"/>
        </w:rPr>
        <w:t>numar de  11</w:t>
      </w:r>
      <w:r w:rsidR="00ED605F" w:rsidRPr="00536DCE">
        <w:rPr>
          <w:rStyle w:val="Finomkiemels"/>
          <w:b/>
          <w:color w:val="auto"/>
        </w:rPr>
        <w:t xml:space="preserve"> </w:t>
      </w:r>
      <w:r w:rsidR="00737CDA" w:rsidRPr="00536DCE">
        <w:rPr>
          <w:rStyle w:val="Finomkiemels"/>
          <w:b/>
          <w:color w:val="auto"/>
        </w:rPr>
        <w:t xml:space="preserve"> v</w:t>
      </w:r>
      <w:r w:rsidR="00D966E4" w:rsidRPr="00536DCE">
        <w:rPr>
          <w:rStyle w:val="Finomkiemels"/>
          <w:b/>
          <w:color w:val="auto"/>
        </w:rPr>
        <w:t xml:space="preserve">oturi „pentru” </w:t>
      </w:r>
      <w:r w:rsidR="00536DCE" w:rsidRPr="00536DCE">
        <w:rPr>
          <w:rStyle w:val="Finomkiemels"/>
          <w:b/>
          <w:color w:val="auto"/>
        </w:rPr>
        <w:t>,dl Mákai Sándor nu voteaza -</w:t>
      </w:r>
      <w:r w:rsidR="00D966E4" w:rsidRPr="00536DCE">
        <w:rPr>
          <w:rStyle w:val="Finomkiemels"/>
          <w:b/>
          <w:color w:val="auto"/>
        </w:rPr>
        <w:t xml:space="preserve">din </w:t>
      </w:r>
      <w:r w:rsidR="00536DCE" w:rsidRPr="00536DCE">
        <w:rPr>
          <w:rStyle w:val="Finomkiemels"/>
          <w:b/>
          <w:color w:val="auto"/>
        </w:rPr>
        <w:t>totalul de 12</w:t>
      </w:r>
      <w:r w:rsidR="00F93DD8" w:rsidRPr="00536DCE">
        <w:rPr>
          <w:rStyle w:val="Finomkiemels"/>
          <w:b/>
          <w:color w:val="auto"/>
        </w:rPr>
        <w:t xml:space="preserve"> </w:t>
      </w:r>
      <w:r w:rsidR="00737CDA" w:rsidRPr="00536DCE">
        <w:rPr>
          <w:rStyle w:val="Finomkiemels"/>
          <w:b/>
          <w:color w:val="auto"/>
        </w:rPr>
        <w:t xml:space="preserve">consilieri prezenti: adoptându – se </w:t>
      </w:r>
      <w:r w:rsidR="00536DCE" w:rsidRPr="00536DCE">
        <w:rPr>
          <w:rStyle w:val="Finomkiemels"/>
          <w:b/>
          <w:color w:val="auto"/>
        </w:rPr>
        <w:t>Hotărârea nr. 3</w:t>
      </w:r>
      <w:r w:rsidR="00C666BC" w:rsidRPr="00536DCE">
        <w:rPr>
          <w:rStyle w:val="Finomkiemels"/>
          <w:b/>
          <w:color w:val="auto"/>
        </w:rPr>
        <w:t>4</w:t>
      </w:r>
      <w:r w:rsidR="00FF2B7C" w:rsidRPr="00536DCE">
        <w:rPr>
          <w:rStyle w:val="Finomkiemels"/>
          <w:b/>
          <w:color w:val="auto"/>
        </w:rPr>
        <w:t>/2026</w:t>
      </w:r>
      <w:r w:rsidR="00737CDA" w:rsidRPr="00536DCE">
        <w:rPr>
          <w:rStyle w:val="Finomkiemels"/>
          <w:b/>
          <w:color w:val="auto"/>
        </w:rPr>
        <w:t>.</w:t>
      </w:r>
    </w:p>
    <w:p w:rsidR="006C7E35" w:rsidRPr="00BC4F6B" w:rsidRDefault="006C7E35" w:rsidP="006C7E35">
      <w:pPr>
        <w:suppressAutoHyphens w:val="0"/>
        <w:autoSpaceDN/>
        <w:ind w:left="142" w:hanging="142"/>
        <w:contextualSpacing/>
        <w:textAlignment w:val="auto"/>
        <w:rPr>
          <w:rStyle w:val="Finomkiemels"/>
          <w:b/>
          <w:color w:val="FF0000"/>
        </w:rPr>
      </w:pPr>
    </w:p>
    <w:p w:rsidR="00391A7B" w:rsidRPr="00536DCE" w:rsidRDefault="00391A7B" w:rsidP="00391A7B">
      <w:pPr>
        <w:jc w:val="both"/>
        <w:rPr>
          <w:rStyle w:val="Finomkiemels"/>
          <w:i w:val="0"/>
          <w:color w:val="auto"/>
        </w:rPr>
      </w:pPr>
      <w:r w:rsidRPr="00536DCE">
        <w:rPr>
          <w:rStyle w:val="Finomkiemels"/>
          <w:i w:val="0"/>
          <w:color w:val="auto"/>
        </w:rPr>
        <w:t>În continuare preşedintele de şedinţă citește al treilea proiect de hotărîre aflat pe ordinea de zi:</w:t>
      </w:r>
    </w:p>
    <w:p w:rsidR="00391A7B" w:rsidRPr="00BC70B4" w:rsidRDefault="00391A7B" w:rsidP="00391A7B">
      <w:pPr>
        <w:suppressAutoHyphens w:val="0"/>
        <w:autoSpaceDN/>
        <w:ind w:left="1070"/>
        <w:jc w:val="both"/>
        <w:textAlignment w:val="auto"/>
      </w:pPr>
      <w:r w:rsidRPr="00536DCE">
        <w:rPr>
          <w:b/>
        </w:rPr>
        <w:t>3</w:t>
      </w:r>
      <w:r w:rsidRPr="00536DCE">
        <w:t xml:space="preserve">. Proiect de hotărâre privind aprobarea contului de execuție bugetară pe trimestrul I al anului 2026 al bugetului local al Comunei Dealu </w:t>
      </w:r>
      <w:r w:rsidRPr="00536DCE">
        <w:rPr>
          <w:rStyle w:val="Finomkiemels"/>
          <w:i w:val="0"/>
          <w:color w:val="auto"/>
        </w:rPr>
        <w:t>şi dă cuvântul d-lui primar</w:t>
      </w:r>
      <w:r w:rsidRPr="00BC4F6B">
        <w:rPr>
          <w:rStyle w:val="Finomkiemels"/>
          <w:i w:val="0"/>
          <w:color w:val="FF0000"/>
        </w:rPr>
        <w:t>.</w:t>
      </w:r>
    </w:p>
    <w:p w:rsidR="00391A7B" w:rsidRPr="00BC4F6B" w:rsidRDefault="00391A7B" w:rsidP="00391A7B">
      <w:pPr>
        <w:ind w:left="300"/>
        <w:rPr>
          <w:rStyle w:val="Finomkiemels"/>
          <w:color w:val="FF0000"/>
        </w:rPr>
      </w:pPr>
    </w:p>
    <w:p w:rsidR="00882B7C" w:rsidRPr="00047971" w:rsidRDefault="00391A7B" w:rsidP="00882B7C">
      <w:pPr>
        <w:ind w:left="300"/>
        <w:rPr>
          <w:bCs/>
        </w:rPr>
      </w:pPr>
      <w:r w:rsidRPr="00047971">
        <w:rPr>
          <w:rStyle w:val="Finomkiemels"/>
          <w:b/>
          <w:i w:val="0"/>
          <w:color w:val="auto"/>
          <w:u w:val="single"/>
        </w:rPr>
        <w:t>D-nul primar</w:t>
      </w:r>
      <w:r w:rsidRPr="00047971">
        <w:rPr>
          <w:rStyle w:val="Finomkiemels"/>
          <w:i w:val="0"/>
          <w:color w:val="auto"/>
        </w:rPr>
        <w:t xml:space="preserve"> explică </w:t>
      </w:r>
      <w:r w:rsidR="00882B7C" w:rsidRPr="00047971">
        <w:rPr>
          <w:rStyle w:val="Finomkiemels"/>
          <w:i w:val="0"/>
          <w:color w:val="auto"/>
        </w:rPr>
        <w:t xml:space="preserve">detaliat cifrele astfel se supune pentru </w:t>
      </w:r>
      <w:r w:rsidR="00882B7C" w:rsidRPr="00047971">
        <w:rPr>
          <w:bCs/>
        </w:rPr>
        <w:t xml:space="preserve">aprobare conturile trimestriale de execuție bugetară ale Comunei Dealu,  pe trimestrul I, anul 2026, astfel: </w:t>
      </w:r>
    </w:p>
    <w:p w:rsidR="00882B7C" w:rsidRPr="00047971" w:rsidRDefault="00882B7C" w:rsidP="00882B7C">
      <w:pPr>
        <w:ind w:firstLine="567"/>
        <w:jc w:val="both"/>
        <w:rPr>
          <w:bCs/>
        </w:rPr>
      </w:pPr>
      <w:r w:rsidRPr="00047971">
        <w:rPr>
          <w:bCs/>
        </w:rPr>
        <w:t>Principalii indicatori sunt după cum urmează :</w:t>
      </w:r>
    </w:p>
    <w:p w:rsidR="00047971" w:rsidRPr="00047971" w:rsidRDefault="00882B7C" w:rsidP="00882B7C">
      <w:pPr>
        <w:ind w:firstLine="567"/>
        <w:jc w:val="both"/>
        <w:rPr>
          <w:bCs/>
        </w:rPr>
      </w:pPr>
      <w:r w:rsidRPr="00047971">
        <w:rPr>
          <w:bCs/>
        </w:rPr>
        <w:t>a.</w:t>
      </w:r>
      <w:r w:rsidRPr="00047971">
        <w:rPr>
          <w:bCs/>
        </w:rPr>
        <w:tab/>
        <w:t>Venituri totale</w:t>
      </w:r>
    </w:p>
    <w:p w:rsidR="00882B7C" w:rsidRPr="00047971" w:rsidRDefault="00882B7C" w:rsidP="00882B7C">
      <w:pPr>
        <w:ind w:firstLine="567"/>
        <w:jc w:val="both"/>
        <w:rPr>
          <w:bCs/>
        </w:rPr>
      </w:pPr>
      <w:r w:rsidRPr="00047971">
        <w:rPr>
          <w:bCs/>
        </w:rPr>
        <w:t>-prevederi bugetare trimestriale  4.642.702 lei</w:t>
      </w:r>
    </w:p>
    <w:p w:rsidR="00882B7C" w:rsidRPr="00047971" w:rsidRDefault="00882B7C" w:rsidP="00882B7C">
      <w:pPr>
        <w:ind w:firstLine="567"/>
        <w:jc w:val="both"/>
        <w:rPr>
          <w:bCs/>
        </w:rPr>
      </w:pPr>
      <w:r w:rsidRPr="00047971">
        <w:rPr>
          <w:bCs/>
        </w:rPr>
        <w:t>- incasări realizate   4.642.702     lei</w:t>
      </w:r>
    </w:p>
    <w:p w:rsidR="00882B7C" w:rsidRPr="00047971" w:rsidRDefault="00882B7C" w:rsidP="00882B7C">
      <w:pPr>
        <w:ind w:firstLine="567"/>
        <w:jc w:val="both"/>
        <w:rPr>
          <w:bCs/>
        </w:rPr>
      </w:pPr>
      <w:r w:rsidRPr="00047971">
        <w:rPr>
          <w:bCs/>
        </w:rPr>
        <w:t>- drepturi constatate de incasat 1.841.271   lei</w:t>
      </w:r>
    </w:p>
    <w:p w:rsidR="00882B7C" w:rsidRPr="00047971" w:rsidRDefault="00882B7C" w:rsidP="00882B7C">
      <w:pPr>
        <w:ind w:firstLine="567"/>
        <w:jc w:val="both"/>
        <w:rPr>
          <w:bCs/>
        </w:rPr>
      </w:pPr>
      <w:r w:rsidRPr="00047971">
        <w:rPr>
          <w:bCs/>
        </w:rPr>
        <w:t>b.</w:t>
      </w:r>
      <w:r w:rsidRPr="00047971">
        <w:rPr>
          <w:bCs/>
        </w:rPr>
        <w:tab/>
        <w:t xml:space="preserve">Cheltuieli totale </w:t>
      </w:r>
    </w:p>
    <w:p w:rsidR="00882B7C" w:rsidRPr="00047971" w:rsidRDefault="00882B7C" w:rsidP="00882B7C">
      <w:pPr>
        <w:ind w:firstLine="567"/>
        <w:jc w:val="both"/>
        <w:rPr>
          <w:bCs/>
        </w:rPr>
      </w:pPr>
      <w:r w:rsidRPr="00047971">
        <w:rPr>
          <w:bCs/>
        </w:rPr>
        <w:t>-credite bugetare trimestriale 2.817.072  lei</w:t>
      </w:r>
    </w:p>
    <w:p w:rsidR="00882B7C" w:rsidRPr="00047971" w:rsidRDefault="00882B7C" w:rsidP="00882B7C">
      <w:pPr>
        <w:ind w:firstLine="567"/>
        <w:jc w:val="both"/>
        <w:rPr>
          <w:bCs/>
        </w:rPr>
      </w:pPr>
      <w:r w:rsidRPr="00047971">
        <w:rPr>
          <w:bCs/>
        </w:rPr>
        <w:t>-plăți efectuate     2.817.072     lei</w:t>
      </w:r>
    </w:p>
    <w:p w:rsidR="00882B7C" w:rsidRPr="00047971" w:rsidRDefault="00882B7C" w:rsidP="00882B7C">
      <w:pPr>
        <w:ind w:firstLine="567"/>
        <w:jc w:val="both"/>
        <w:rPr>
          <w:bCs/>
        </w:rPr>
      </w:pPr>
      <w:r w:rsidRPr="00047971">
        <w:rPr>
          <w:bCs/>
        </w:rPr>
        <w:t xml:space="preserve">-cheltuieli efective 1.766.960   lei </w:t>
      </w:r>
    </w:p>
    <w:p w:rsidR="00391A7B" w:rsidRPr="00047971" w:rsidRDefault="00047971" w:rsidP="00391A7B">
      <w:pPr>
        <w:ind w:left="300"/>
        <w:rPr>
          <w:rStyle w:val="Finomkiemels"/>
          <w:i w:val="0"/>
          <w:color w:val="auto"/>
        </w:rPr>
      </w:pPr>
      <w:r w:rsidRPr="00047971">
        <w:rPr>
          <w:rStyle w:val="Finomkiemels"/>
          <w:i w:val="0"/>
          <w:color w:val="auto"/>
        </w:rPr>
        <w:t>Deasemenea precizeza că pana la sfarsitul lui martie s-au incasat in jur de 4 milioane din taxe si impozite si ca inca nu avem buget aprobat asa ceva nu s-a intamplat de 11 ani si astfel ca nu se poate plati facturi doar pentru serviciile curente necesare functionarii.</w:t>
      </w:r>
    </w:p>
    <w:p w:rsidR="00391A7B" w:rsidRPr="00BC4F6B" w:rsidRDefault="00391A7B" w:rsidP="00391A7B">
      <w:pPr>
        <w:rPr>
          <w:rStyle w:val="Finomkiemels"/>
          <w:i w:val="0"/>
          <w:iCs w:val="0"/>
          <w:color w:val="FF0000"/>
          <w:lang w:val="en-US"/>
        </w:rPr>
      </w:pPr>
    </w:p>
    <w:p w:rsidR="00391A7B" w:rsidRPr="00882B7C" w:rsidRDefault="00391A7B" w:rsidP="00391A7B">
      <w:pPr>
        <w:suppressAutoHyphens w:val="0"/>
        <w:autoSpaceDN/>
        <w:ind w:left="142" w:hanging="142"/>
        <w:contextualSpacing/>
        <w:textAlignment w:val="auto"/>
        <w:rPr>
          <w:rStyle w:val="Finomkiemels"/>
          <w:b/>
          <w:color w:val="auto"/>
        </w:rPr>
      </w:pPr>
      <w:r w:rsidRPr="00BC4F6B">
        <w:rPr>
          <w:rStyle w:val="Finomkiemels"/>
          <w:b/>
          <w:color w:val="FF0000"/>
        </w:rPr>
        <w:t xml:space="preserve">          </w:t>
      </w:r>
      <w:r w:rsidRPr="00882B7C">
        <w:rPr>
          <w:rStyle w:val="Finomkiemels"/>
          <w:b/>
          <w:color w:val="auto"/>
        </w:rPr>
        <w:t xml:space="preserve">Dl. preşedinte de şedinţă supune la vot acest proiect de hotărâre, fiind votat cu un </w:t>
      </w:r>
      <w:r w:rsidR="00536DCE" w:rsidRPr="00882B7C">
        <w:rPr>
          <w:rStyle w:val="Finomkiemels"/>
          <w:b/>
          <w:color w:val="auto"/>
        </w:rPr>
        <w:t>numar de  12</w:t>
      </w:r>
      <w:r w:rsidRPr="00882B7C">
        <w:rPr>
          <w:rStyle w:val="Finomkiemels"/>
          <w:b/>
          <w:color w:val="auto"/>
        </w:rPr>
        <w:t xml:space="preserve">  voturi „pentru” din </w:t>
      </w:r>
      <w:r w:rsidR="00536DCE" w:rsidRPr="00882B7C">
        <w:rPr>
          <w:rStyle w:val="Finomkiemels"/>
          <w:b/>
          <w:color w:val="auto"/>
        </w:rPr>
        <w:t>totalul de 12</w:t>
      </w:r>
      <w:r w:rsidRPr="00882B7C">
        <w:rPr>
          <w:rStyle w:val="Finomkiemels"/>
          <w:b/>
          <w:color w:val="auto"/>
        </w:rPr>
        <w:t xml:space="preserve"> consilieri prezenti: adoptându – se </w:t>
      </w:r>
      <w:r w:rsidR="00536DCE" w:rsidRPr="00882B7C">
        <w:rPr>
          <w:rStyle w:val="Finomkiemels"/>
          <w:b/>
          <w:color w:val="auto"/>
        </w:rPr>
        <w:t>Hotărârea nr. 35</w:t>
      </w:r>
      <w:r w:rsidRPr="00882B7C">
        <w:rPr>
          <w:rStyle w:val="Finomkiemels"/>
          <w:b/>
          <w:color w:val="auto"/>
        </w:rPr>
        <w:t>/2026.</w:t>
      </w:r>
    </w:p>
    <w:p w:rsidR="0032284D" w:rsidRDefault="0032284D" w:rsidP="006C7E35">
      <w:pPr>
        <w:suppressAutoHyphens w:val="0"/>
        <w:autoSpaceDN/>
        <w:ind w:left="142" w:hanging="142"/>
        <w:contextualSpacing/>
        <w:textAlignment w:val="auto"/>
        <w:rPr>
          <w:rStyle w:val="Finomkiemels"/>
          <w:b/>
          <w:color w:val="FF0000"/>
        </w:rPr>
      </w:pPr>
    </w:p>
    <w:p w:rsidR="00047971" w:rsidRDefault="00047971" w:rsidP="006C7E35">
      <w:pPr>
        <w:suppressAutoHyphens w:val="0"/>
        <w:autoSpaceDN/>
        <w:ind w:left="142" w:hanging="142"/>
        <w:contextualSpacing/>
        <w:textAlignment w:val="auto"/>
        <w:rPr>
          <w:rStyle w:val="Finomkiemels"/>
          <w:b/>
          <w:color w:val="FF0000"/>
        </w:rPr>
      </w:pPr>
    </w:p>
    <w:p w:rsidR="00047971" w:rsidRDefault="00047971" w:rsidP="006C7E35">
      <w:pPr>
        <w:suppressAutoHyphens w:val="0"/>
        <w:autoSpaceDN/>
        <w:ind w:left="142" w:hanging="142"/>
        <w:contextualSpacing/>
        <w:textAlignment w:val="auto"/>
        <w:rPr>
          <w:rStyle w:val="Finomkiemels"/>
          <w:b/>
          <w:color w:val="FF0000"/>
        </w:rPr>
      </w:pPr>
    </w:p>
    <w:p w:rsidR="00047971" w:rsidRDefault="00047971" w:rsidP="006C7E35">
      <w:pPr>
        <w:suppressAutoHyphens w:val="0"/>
        <w:autoSpaceDN/>
        <w:ind w:left="142" w:hanging="142"/>
        <w:contextualSpacing/>
        <w:textAlignment w:val="auto"/>
        <w:rPr>
          <w:rStyle w:val="Finomkiemels"/>
          <w:b/>
          <w:color w:val="FF0000"/>
        </w:rPr>
      </w:pPr>
    </w:p>
    <w:p w:rsidR="00047971" w:rsidRDefault="00047971" w:rsidP="006C7E35">
      <w:pPr>
        <w:suppressAutoHyphens w:val="0"/>
        <w:autoSpaceDN/>
        <w:ind w:left="142" w:hanging="142"/>
        <w:contextualSpacing/>
        <w:textAlignment w:val="auto"/>
        <w:rPr>
          <w:rStyle w:val="Finomkiemels"/>
          <w:b/>
          <w:color w:val="FF0000"/>
        </w:rPr>
      </w:pPr>
    </w:p>
    <w:p w:rsidR="00047971" w:rsidRPr="00BC4F6B" w:rsidRDefault="00047971" w:rsidP="006C7E35">
      <w:pPr>
        <w:suppressAutoHyphens w:val="0"/>
        <w:autoSpaceDN/>
        <w:ind w:left="142" w:hanging="142"/>
        <w:contextualSpacing/>
        <w:textAlignment w:val="auto"/>
        <w:rPr>
          <w:rStyle w:val="Finomkiemels"/>
          <w:b/>
          <w:color w:val="FF0000"/>
        </w:rPr>
      </w:pPr>
    </w:p>
    <w:p w:rsidR="00AA3F4D" w:rsidRPr="00047971" w:rsidRDefault="00AA3F4D" w:rsidP="00AA3F4D">
      <w:pPr>
        <w:jc w:val="both"/>
        <w:rPr>
          <w:rStyle w:val="Finomkiemels"/>
          <w:i w:val="0"/>
          <w:color w:val="auto"/>
        </w:rPr>
      </w:pPr>
      <w:r w:rsidRPr="00047971">
        <w:rPr>
          <w:rStyle w:val="Finomkiemels"/>
          <w:i w:val="0"/>
          <w:color w:val="auto"/>
        </w:rPr>
        <w:t>În continuare preşedintele de şedinţă citește al patrulea proiect de hotărîre aflat pe ordinea de zi:</w:t>
      </w:r>
    </w:p>
    <w:p w:rsidR="00AA3F4D" w:rsidRPr="00047971" w:rsidRDefault="00AA3F4D" w:rsidP="00AA3F4D">
      <w:pPr>
        <w:suppressAutoHyphens w:val="0"/>
        <w:autoSpaceDN/>
        <w:ind w:left="1070"/>
        <w:jc w:val="both"/>
        <w:textAlignment w:val="auto"/>
      </w:pPr>
      <w:r w:rsidRPr="00047971">
        <w:t xml:space="preserve">4. Proiect de hotărâre privind analiza stadiului de înscriere a datelor în registrul agricol al Comunei Dealu și stabilirea măsurilor pentru eficientizarea acestei activități pe trimestrul I, anul 2026 </w:t>
      </w:r>
      <w:r w:rsidRPr="00047971">
        <w:rPr>
          <w:rStyle w:val="Finomkiemels"/>
          <w:i w:val="0"/>
          <w:color w:val="auto"/>
        </w:rPr>
        <w:t>şi dă cuvântul d-lui primar.</w:t>
      </w:r>
    </w:p>
    <w:p w:rsidR="00AA3F4D" w:rsidRPr="00BC4F6B" w:rsidRDefault="00AA3F4D" w:rsidP="00AA3F4D">
      <w:pPr>
        <w:ind w:left="300"/>
        <w:rPr>
          <w:rStyle w:val="Finomkiemels"/>
          <w:color w:val="FF0000"/>
        </w:rPr>
      </w:pPr>
    </w:p>
    <w:p w:rsidR="00AA3F4D" w:rsidRPr="003223F9" w:rsidRDefault="00AA3F4D" w:rsidP="00AA3F4D">
      <w:pPr>
        <w:ind w:left="300"/>
        <w:rPr>
          <w:bCs/>
        </w:rPr>
      </w:pPr>
      <w:r w:rsidRPr="003223F9">
        <w:rPr>
          <w:rStyle w:val="Finomkiemels"/>
          <w:b/>
          <w:i w:val="0"/>
          <w:color w:val="auto"/>
          <w:u w:val="single"/>
        </w:rPr>
        <w:t>D-nul primar</w:t>
      </w:r>
      <w:r w:rsidRPr="003223F9">
        <w:rPr>
          <w:rStyle w:val="Finomkiemels"/>
          <w:i w:val="0"/>
          <w:color w:val="auto"/>
        </w:rPr>
        <w:t xml:space="preserve"> </w:t>
      </w:r>
      <w:r w:rsidR="00380C5D" w:rsidRPr="003223F9">
        <w:rPr>
          <w:rStyle w:val="Finomkiemels"/>
          <w:i w:val="0"/>
          <w:color w:val="auto"/>
        </w:rPr>
        <w:t xml:space="preserve">prezinta </w:t>
      </w:r>
      <w:r w:rsidR="00380C5D" w:rsidRPr="003223F9">
        <w:t>Raportul privind stadiul înscrierii datelor în registrul agricol al Comunei Dealu și stabilirea măsurilor pentru eficientizarea acestei activități, trimestrul I, anul 2026</w:t>
      </w:r>
      <w:r w:rsidR="003223F9" w:rsidRPr="003223F9">
        <w:t xml:space="preserve"> conform datelor întocmite de compartimentul agricol.</w:t>
      </w:r>
    </w:p>
    <w:p w:rsidR="00AA3F4D" w:rsidRPr="00BC4F6B" w:rsidRDefault="00AA3F4D" w:rsidP="00380C5D">
      <w:pPr>
        <w:rPr>
          <w:rStyle w:val="Finomkiemels"/>
          <w:color w:val="FF0000"/>
        </w:rPr>
      </w:pPr>
    </w:p>
    <w:p w:rsidR="00AA3F4D" w:rsidRPr="00BC4F6B" w:rsidRDefault="00AA3F4D" w:rsidP="00AA3F4D">
      <w:pPr>
        <w:rPr>
          <w:rStyle w:val="Finomkiemels"/>
          <w:i w:val="0"/>
          <w:iCs w:val="0"/>
          <w:color w:val="FF0000"/>
          <w:lang w:val="en-US"/>
        </w:rPr>
      </w:pPr>
    </w:p>
    <w:p w:rsidR="00AA3F4D" w:rsidRDefault="00AA3F4D" w:rsidP="00AA3F4D">
      <w:pPr>
        <w:suppressAutoHyphens w:val="0"/>
        <w:autoSpaceDN/>
        <w:ind w:left="142" w:hanging="142"/>
        <w:contextualSpacing/>
        <w:textAlignment w:val="auto"/>
        <w:rPr>
          <w:rStyle w:val="Finomkiemels"/>
          <w:b/>
          <w:color w:val="auto"/>
        </w:rPr>
      </w:pPr>
      <w:r w:rsidRPr="00BC4F6B">
        <w:rPr>
          <w:rStyle w:val="Finomkiemels"/>
          <w:b/>
          <w:color w:val="FF0000"/>
        </w:rPr>
        <w:t xml:space="preserve">          </w:t>
      </w:r>
      <w:r w:rsidRPr="00380C5D">
        <w:rPr>
          <w:rStyle w:val="Finomkiemels"/>
          <w:b/>
          <w:color w:val="auto"/>
        </w:rPr>
        <w:t xml:space="preserve">Dl. preşedinte de şedinţă supune la vot acest proiect de hotărâre, fiind votat cu un </w:t>
      </w:r>
      <w:r w:rsidR="00380C5D" w:rsidRPr="00380C5D">
        <w:rPr>
          <w:rStyle w:val="Finomkiemels"/>
          <w:b/>
          <w:color w:val="auto"/>
        </w:rPr>
        <w:t>numar de  12</w:t>
      </w:r>
      <w:r w:rsidRPr="00380C5D">
        <w:rPr>
          <w:rStyle w:val="Finomkiemels"/>
          <w:b/>
          <w:color w:val="auto"/>
        </w:rPr>
        <w:t xml:space="preserve">  voturi „pentru” din </w:t>
      </w:r>
      <w:r w:rsidR="00380C5D" w:rsidRPr="00380C5D">
        <w:rPr>
          <w:rStyle w:val="Finomkiemels"/>
          <w:b/>
          <w:color w:val="auto"/>
        </w:rPr>
        <w:t>totalul de 12</w:t>
      </w:r>
      <w:r w:rsidRPr="00380C5D">
        <w:rPr>
          <w:rStyle w:val="Finomkiemels"/>
          <w:b/>
          <w:color w:val="auto"/>
        </w:rPr>
        <w:t xml:space="preserve"> consilieri prezenti: adoptându – se </w:t>
      </w:r>
      <w:r w:rsidR="00380C5D" w:rsidRPr="00380C5D">
        <w:rPr>
          <w:rStyle w:val="Finomkiemels"/>
          <w:b/>
          <w:color w:val="auto"/>
        </w:rPr>
        <w:t>Hotărârea nr. 36</w:t>
      </w:r>
      <w:r w:rsidRPr="00380C5D">
        <w:rPr>
          <w:rStyle w:val="Finomkiemels"/>
          <w:b/>
          <w:color w:val="auto"/>
        </w:rPr>
        <w:t>/2026.</w:t>
      </w:r>
    </w:p>
    <w:p w:rsidR="00380C5D" w:rsidRDefault="00380C5D" w:rsidP="00AA3F4D">
      <w:pPr>
        <w:suppressAutoHyphens w:val="0"/>
        <w:autoSpaceDN/>
        <w:ind w:left="142" w:hanging="142"/>
        <w:contextualSpacing/>
        <w:textAlignment w:val="auto"/>
        <w:rPr>
          <w:rStyle w:val="Finomkiemels"/>
          <w:b/>
          <w:color w:val="auto"/>
        </w:rPr>
      </w:pPr>
    </w:p>
    <w:p w:rsidR="00380C5D" w:rsidRPr="00380C5D" w:rsidRDefault="00380C5D" w:rsidP="00AA3F4D">
      <w:pPr>
        <w:suppressAutoHyphens w:val="0"/>
        <w:autoSpaceDN/>
        <w:ind w:left="142" w:hanging="142"/>
        <w:contextualSpacing/>
        <w:textAlignment w:val="auto"/>
        <w:rPr>
          <w:rStyle w:val="Finomkiemels"/>
          <w:b/>
          <w:color w:val="auto"/>
        </w:rPr>
      </w:pPr>
    </w:p>
    <w:p w:rsidR="00380C5D" w:rsidRDefault="00380C5D" w:rsidP="00380C5D">
      <w:pPr>
        <w:ind w:left="300"/>
        <w:rPr>
          <w:rStyle w:val="Finomkiemels"/>
          <w:color w:val="auto"/>
        </w:rPr>
      </w:pPr>
      <w:r w:rsidRPr="00817194">
        <w:rPr>
          <w:rStyle w:val="Finomkiemels"/>
          <w:color w:val="auto"/>
        </w:rPr>
        <w:t>Diverse</w:t>
      </w:r>
    </w:p>
    <w:p w:rsidR="00817194" w:rsidRPr="00817194" w:rsidRDefault="00817194" w:rsidP="00380C5D">
      <w:pPr>
        <w:ind w:left="300"/>
        <w:rPr>
          <w:rStyle w:val="Finomkiemels"/>
          <w:color w:val="auto"/>
        </w:rPr>
      </w:pPr>
    </w:p>
    <w:p w:rsidR="00E761FF" w:rsidRPr="00817194" w:rsidRDefault="00CA427F" w:rsidP="00285B60">
      <w:pPr>
        <w:suppressAutoHyphens w:val="0"/>
        <w:autoSpaceDN/>
        <w:contextualSpacing/>
        <w:textAlignment w:val="auto"/>
        <w:rPr>
          <w:rStyle w:val="Finomkiemels"/>
          <w:color w:val="auto"/>
        </w:rPr>
      </w:pPr>
      <w:r w:rsidRPr="00817194">
        <w:rPr>
          <w:rStyle w:val="Finomkiemels"/>
          <w:color w:val="auto"/>
        </w:rPr>
        <w:t xml:space="preserve">Dl consilier Mákai Sándor mulţumeşte pentru ajutorul acordat la actiunea de colectare a gunoiului in sat Tamasu unde </w:t>
      </w:r>
      <w:r w:rsidR="004A709F" w:rsidRPr="00817194">
        <w:rPr>
          <w:rStyle w:val="Finomkiemels"/>
          <w:color w:val="auto"/>
        </w:rPr>
        <w:t>au participat 45 persoane.</w:t>
      </w:r>
    </w:p>
    <w:p w:rsidR="00817194" w:rsidRPr="00817194" w:rsidRDefault="00817194" w:rsidP="00817194">
      <w:pPr>
        <w:suppressAutoHyphens w:val="0"/>
        <w:autoSpaceDN/>
        <w:contextualSpacing/>
        <w:textAlignment w:val="auto"/>
        <w:rPr>
          <w:rStyle w:val="Finomkiemels"/>
          <w:color w:val="auto"/>
        </w:rPr>
      </w:pPr>
      <w:r w:rsidRPr="00817194">
        <w:rPr>
          <w:rStyle w:val="Finomkiemels"/>
          <w:color w:val="auto"/>
        </w:rPr>
        <w:t>Dl consilier Demény Zsolt mulţumeşte pentru ajutorul acordat la actiunea din sat Ulcani unde au participat 80 persoane.</w:t>
      </w:r>
    </w:p>
    <w:p w:rsidR="00817194" w:rsidRPr="00CA427F" w:rsidRDefault="00817194" w:rsidP="00285B60">
      <w:pPr>
        <w:suppressAutoHyphens w:val="0"/>
        <w:autoSpaceDN/>
        <w:contextualSpacing/>
        <w:textAlignment w:val="auto"/>
        <w:rPr>
          <w:rStyle w:val="Finomkiemels"/>
          <w:color w:val="FF0000"/>
          <w:sz w:val="28"/>
          <w:szCs w:val="28"/>
          <w:lang w:val="hu-HU"/>
        </w:rPr>
      </w:pPr>
    </w:p>
    <w:p w:rsidR="00E761FF" w:rsidRPr="00FF2B7C" w:rsidRDefault="00E761FF" w:rsidP="00285B60">
      <w:pPr>
        <w:suppressAutoHyphens w:val="0"/>
        <w:autoSpaceDN/>
        <w:contextualSpacing/>
        <w:textAlignment w:val="auto"/>
        <w:rPr>
          <w:rStyle w:val="Finomkiemels"/>
          <w:color w:val="FF0000"/>
          <w:sz w:val="28"/>
          <w:szCs w:val="28"/>
        </w:rPr>
      </w:pPr>
    </w:p>
    <w:p w:rsidR="00DE4D30" w:rsidRPr="00FF2B7C" w:rsidRDefault="00920DD9" w:rsidP="00920DD9">
      <w:pPr>
        <w:tabs>
          <w:tab w:val="left" w:pos="1276"/>
        </w:tabs>
        <w:suppressAutoHyphens w:val="0"/>
        <w:autoSpaceDN/>
        <w:jc w:val="both"/>
        <w:textAlignment w:val="auto"/>
        <w:rPr>
          <w:rStyle w:val="Finomkiemels"/>
          <w:color w:val="auto"/>
        </w:rPr>
      </w:pPr>
      <w:r w:rsidRPr="00FF2B7C">
        <w:rPr>
          <w:rStyle w:val="Finomkiemels"/>
          <w:color w:val="auto"/>
          <w:lang w:eastAsia="ro-RO"/>
        </w:rPr>
        <w:t>Nefiind alte discutii</w:t>
      </w:r>
      <w:r w:rsidRPr="00FF2B7C">
        <w:rPr>
          <w:rStyle w:val="Finomkiemels"/>
          <w:color w:val="auto"/>
        </w:rPr>
        <w:t xml:space="preserve"> dl.</w:t>
      </w:r>
      <w:r w:rsidR="00DE4D30" w:rsidRPr="00FF2B7C">
        <w:rPr>
          <w:rStyle w:val="Finomkiemels"/>
          <w:color w:val="auto"/>
        </w:rPr>
        <w:t xml:space="preserve"> Primar mulţumeşte consilierilor  pentru prezenţă.</w:t>
      </w:r>
    </w:p>
    <w:p w:rsidR="00DE4D30" w:rsidRPr="00FF2B7C" w:rsidRDefault="00DE4D30" w:rsidP="00DE4D30">
      <w:pPr>
        <w:widowControl w:val="0"/>
        <w:tabs>
          <w:tab w:val="left" w:pos="851"/>
        </w:tabs>
        <w:suppressAutoHyphens w:val="0"/>
        <w:autoSpaceDN/>
        <w:jc w:val="both"/>
        <w:textAlignment w:val="auto"/>
        <w:rPr>
          <w:rStyle w:val="Finomkiemels"/>
          <w:color w:val="auto"/>
        </w:rPr>
      </w:pPr>
      <w:r w:rsidRPr="00FF2B7C">
        <w:rPr>
          <w:rStyle w:val="Finomkiemels"/>
          <w:color w:val="auto"/>
        </w:rPr>
        <w:t xml:space="preserve">Dl preşedinte de şedinţă încheie sedinţa de Consiliul local.       </w:t>
      </w:r>
    </w:p>
    <w:p w:rsidR="00E54806" w:rsidRPr="00FF2B7C" w:rsidRDefault="00E54806" w:rsidP="006A47CE">
      <w:pPr>
        <w:widowControl w:val="0"/>
        <w:tabs>
          <w:tab w:val="left" w:pos="851"/>
        </w:tabs>
        <w:suppressAutoHyphens w:val="0"/>
        <w:autoSpaceDN/>
        <w:jc w:val="both"/>
        <w:textAlignment w:val="auto"/>
        <w:rPr>
          <w:rStyle w:val="Finomkiemels"/>
          <w:color w:val="auto"/>
        </w:rPr>
      </w:pPr>
    </w:p>
    <w:p w:rsidR="006A47CE" w:rsidRPr="00FF2B7C" w:rsidRDefault="00074903" w:rsidP="006A47CE">
      <w:pPr>
        <w:widowControl w:val="0"/>
        <w:tabs>
          <w:tab w:val="left" w:pos="851"/>
        </w:tabs>
        <w:suppressAutoHyphens w:val="0"/>
        <w:autoSpaceDN/>
        <w:jc w:val="both"/>
        <w:textAlignment w:val="auto"/>
        <w:rPr>
          <w:rStyle w:val="Finomkiemels"/>
          <w:color w:val="auto"/>
        </w:rPr>
      </w:pPr>
      <w:r w:rsidRPr="00FF2B7C">
        <w:rPr>
          <w:rStyle w:val="Finomkiemels"/>
          <w:color w:val="auto"/>
        </w:rPr>
        <w:t xml:space="preserve">Se înapoiează </w:t>
      </w:r>
      <w:r w:rsidR="006A47CE" w:rsidRPr="00FF2B7C">
        <w:rPr>
          <w:rStyle w:val="Finomkiemels"/>
          <w:color w:val="auto"/>
        </w:rPr>
        <w:t xml:space="preserve"> rapoarte</w:t>
      </w:r>
      <w:r w:rsidRPr="00FF2B7C">
        <w:rPr>
          <w:rStyle w:val="Finomkiemels"/>
          <w:color w:val="auto"/>
        </w:rPr>
        <w:t>le</w:t>
      </w:r>
      <w:r w:rsidR="006A47CE" w:rsidRPr="00FF2B7C">
        <w:rPr>
          <w:rStyle w:val="Finomkiemels"/>
          <w:color w:val="auto"/>
        </w:rPr>
        <w:t xml:space="preserve"> completate  ale următoarelor comisii:</w:t>
      </w:r>
    </w:p>
    <w:p w:rsidR="00074903" w:rsidRPr="00FF2B7C" w:rsidRDefault="00074903" w:rsidP="006A47CE">
      <w:pPr>
        <w:widowControl w:val="0"/>
        <w:tabs>
          <w:tab w:val="left" w:pos="851"/>
        </w:tabs>
        <w:suppressAutoHyphens w:val="0"/>
        <w:autoSpaceDN/>
        <w:jc w:val="both"/>
        <w:textAlignment w:val="auto"/>
        <w:rPr>
          <w:rStyle w:val="Finomkiemels"/>
          <w:color w:val="auto"/>
        </w:rPr>
      </w:pPr>
    </w:p>
    <w:p w:rsidR="006A47CE" w:rsidRPr="00FF2B7C" w:rsidRDefault="006A47CE" w:rsidP="00C63D98">
      <w:pPr>
        <w:pStyle w:val="Listaszerbekezds"/>
        <w:widowControl w:val="0"/>
        <w:numPr>
          <w:ilvl w:val="0"/>
          <w:numId w:val="1"/>
        </w:numPr>
        <w:tabs>
          <w:tab w:val="left" w:pos="851"/>
        </w:tabs>
        <w:suppressAutoHyphens w:val="0"/>
        <w:autoSpaceDN/>
        <w:jc w:val="both"/>
        <w:textAlignment w:val="auto"/>
        <w:rPr>
          <w:rStyle w:val="Finomkiemels"/>
          <w:color w:val="auto"/>
          <w:sz w:val="24"/>
          <w:szCs w:val="24"/>
        </w:rPr>
      </w:pPr>
      <w:r w:rsidRPr="00FF2B7C">
        <w:rPr>
          <w:rStyle w:val="Finomkiemels"/>
          <w:color w:val="auto"/>
          <w:sz w:val="24"/>
          <w:szCs w:val="24"/>
        </w:rPr>
        <w:t xml:space="preserve">COMISIA DE SPECIALITATE </w:t>
      </w:r>
      <w:r w:rsidR="00074903" w:rsidRPr="00FF2B7C">
        <w:rPr>
          <w:color w:val="auto"/>
          <w:sz w:val="24"/>
          <w:szCs w:val="24"/>
        </w:rPr>
        <w:t>din domeniul  Economico - financiar,</w:t>
      </w:r>
      <w:r w:rsidR="00074903" w:rsidRPr="00FF2B7C">
        <w:rPr>
          <w:color w:val="auto"/>
          <w:sz w:val="24"/>
          <w:szCs w:val="24"/>
          <w:shd w:val="clear" w:color="auto" w:fill="FFFFFF"/>
        </w:rPr>
        <w:t xml:space="preserve"> - buget, finanțe și administrarea domeniului public și privat al comunei, </w:t>
      </w:r>
      <w:r w:rsidRPr="00FF2B7C">
        <w:rPr>
          <w:rStyle w:val="Finomkiemels"/>
          <w:color w:val="auto"/>
          <w:sz w:val="24"/>
          <w:szCs w:val="24"/>
        </w:rPr>
        <w:t>-aviz  favorabil</w:t>
      </w:r>
    </w:p>
    <w:p w:rsidR="00074903" w:rsidRPr="00FF2B7C" w:rsidRDefault="00074903" w:rsidP="00074903">
      <w:pPr>
        <w:pStyle w:val="Listaszerbekezds"/>
        <w:widowControl w:val="0"/>
        <w:tabs>
          <w:tab w:val="left" w:pos="851"/>
        </w:tabs>
        <w:suppressAutoHyphens w:val="0"/>
        <w:autoSpaceDN/>
        <w:jc w:val="both"/>
        <w:textAlignment w:val="auto"/>
        <w:rPr>
          <w:rStyle w:val="Finomkiemels"/>
          <w:color w:val="auto"/>
          <w:sz w:val="24"/>
          <w:szCs w:val="24"/>
        </w:rPr>
      </w:pPr>
    </w:p>
    <w:p w:rsidR="006A47CE" w:rsidRPr="00FF2B7C" w:rsidRDefault="006A47CE" w:rsidP="00C63D98">
      <w:pPr>
        <w:pStyle w:val="Listaszerbekezds"/>
        <w:numPr>
          <w:ilvl w:val="0"/>
          <w:numId w:val="1"/>
        </w:numPr>
        <w:rPr>
          <w:rStyle w:val="Finomkiemels"/>
          <w:color w:val="auto"/>
          <w:sz w:val="24"/>
          <w:szCs w:val="24"/>
        </w:rPr>
      </w:pPr>
      <w:r w:rsidRPr="00FF2B7C">
        <w:rPr>
          <w:rStyle w:val="Finomkiemels"/>
          <w:color w:val="auto"/>
          <w:sz w:val="24"/>
          <w:szCs w:val="24"/>
        </w:rPr>
        <w:t xml:space="preserve">COMISIA DE SPECIALITATE </w:t>
      </w:r>
      <w:r w:rsidR="00074903" w:rsidRPr="00FF2B7C">
        <w:rPr>
          <w:color w:val="auto"/>
          <w:sz w:val="24"/>
          <w:szCs w:val="24"/>
        </w:rPr>
        <w:t>din domeniul Activităţi social - culturale,  relaţii cu unităţi de învăţământ, sănătate,  culte , tineret şi sport,  protecţie socială, protecţie copii, juridică,  muncă şi de disciplină.</w:t>
      </w:r>
      <w:r w:rsidRPr="00FF2B7C">
        <w:rPr>
          <w:rStyle w:val="Finomkiemels"/>
          <w:color w:val="auto"/>
          <w:sz w:val="24"/>
          <w:szCs w:val="24"/>
        </w:rPr>
        <w:t>- aviz  favorabil</w:t>
      </w:r>
    </w:p>
    <w:p w:rsidR="00074903" w:rsidRPr="00FF2B7C" w:rsidRDefault="00074903" w:rsidP="00074903">
      <w:pPr>
        <w:rPr>
          <w:rStyle w:val="Finomkiemels"/>
          <w:color w:val="auto"/>
        </w:rPr>
      </w:pPr>
    </w:p>
    <w:p w:rsidR="006A47CE" w:rsidRPr="00FF2B7C" w:rsidRDefault="006A47CE" w:rsidP="00C63D98">
      <w:pPr>
        <w:pStyle w:val="Listaszerbekezds"/>
        <w:numPr>
          <w:ilvl w:val="0"/>
          <w:numId w:val="1"/>
        </w:numPr>
        <w:rPr>
          <w:rStyle w:val="Finomkiemels"/>
          <w:color w:val="auto"/>
          <w:sz w:val="24"/>
          <w:szCs w:val="24"/>
        </w:rPr>
      </w:pPr>
      <w:r w:rsidRPr="00FF2B7C">
        <w:rPr>
          <w:rStyle w:val="Finomkiemels"/>
          <w:color w:val="auto"/>
          <w:sz w:val="24"/>
          <w:szCs w:val="24"/>
        </w:rPr>
        <w:t xml:space="preserve">COMISIA DE SPECIALITATE </w:t>
      </w:r>
      <w:r w:rsidR="00074903" w:rsidRPr="00FF2B7C">
        <w:rPr>
          <w:color w:val="auto"/>
          <w:sz w:val="24"/>
          <w:szCs w:val="24"/>
        </w:rPr>
        <w:t xml:space="preserve">din domeniul  Agricultură, Protecţia </w:t>
      </w:r>
      <w:r w:rsidR="00220498" w:rsidRPr="00FF2B7C">
        <w:rPr>
          <w:color w:val="auto"/>
          <w:sz w:val="24"/>
          <w:szCs w:val="24"/>
        </w:rPr>
        <w:t xml:space="preserve">mediului şi turism, amenajarea </w:t>
      </w:r>
      <w:r w:rsidR="00074903" w:rsidRPr="00FF2B7C">
        <w:rPr>
          <w:color w:val="auto"/>
          <w:sz w:val="24"/>
          <w:szCs w:val="24"/>
        </w:rPr>
        <w:t>teritoriului şi urbanism,  servicii publice</w:t>
      </w:r>
      <w:r w:rsidRPr="00FF2B7C">
        <w:rPr>
          <w:rStyle w:val="Finomkiemels"/>
          <w:color w:val="auto"/>
          <w:sz w:val="24"/>
          <w:szCs w:val="24"/>
        </w:rPr>
        <w:t xml:space="preserve"> -aviz  favorabil</w:t>
      </w:r>
    </w:p>
    <w:p w:rsidR="008C621E" w:rsidRPr="00FF2B7C" w:rsidRDefault="008C621E" w:rsidP="008C621E">
      <w:pPr>
        <w:pStyle w:val="Listaszerbekezds"/>
        <w:rPr>
          <w:rStyle w:val="Finomkiemels"/>
          <w:color w:val="auto"/>
          <w:sz w:val="24"/>
          <w:szCs w:val="24"/>
        </w:rPr>
      </w:pPr>
    </w:p>
    <w:p w:rsidR="006A47CE" w:rsidRPr="00FF2B7C" w:rsidRDefault="006A47CE" w:rsidP="006A47CE">
      <w:pPr>
        <w:widowControl w:val="0"/>
        <w:tabs>
          <w:tab w:val="left" w:pos="851"/>
        </w:tabs>
        <w:suppressAutoHyphens w:val="0"/>
        <w:autoSpaceDN/>
        <w:jc w:val="both"/>
        <w:textAlignment w:val="auto"/>
        <w:rPr>
          <w:rStyle w:val="Finomkiemels"/>
          <w:color w:val="auto"/>
        </w:rPr>
      </w:pPr>
      <w:r w:rsidRPr="00FF2B7C">
        <w:rPr>
          <w:rStyle w:val="Finomkiemels"/>
          <w:color w:val="auto"/>
        </w:rPr>
        <w:t>Drept pentru care s-a încheiat astăzi</w:t>
      </w:r>
      <w:r w:rsidR="004C7DDB" w:rsidRPr="00FF2B7C">
        <w:rPr>
          <w:rStyle w:val="Finomkiemels"/>
          <w:color w:val="auto"/>
        </w:rPr>
        <w:t xml:space="preserve"> în</w:t>
      </w:r>
      <w:r w:rsidRPr="00FF2B7C">
        <w:rPr>
          <w:rStyle w:val="Finomkiemels"/>
          <w:color w:val="auto"/>
        </w:rPr>
        <w:t xml:space="preserve"> data de </w:t>
      </w:r>
      <w:r w:rsidR="00E163F6">
        <w:rPr>
          <w:rStyle w:val="Finomkiemels"/>
          <w:color w:val="auto"/>
        </w:rPr>
        <w:t>30.04</w:t>
      </w:r>
      <w:r w:rsidRPr="00FF2B7C">
        <w:rPr>
          <w:rStyle w:val="Finomkiemels"/>
          <w:color w:val="auto"/>
        </w:rPr>
        <w:t>.</w:t>
      </w:r>
      <w:r w:rsidR="00FF2B7C" w:rsidRPr="00FF2B7C">
        <w:rPr>
          <w:rStyle w:val="Finomkiemels"/>
          <w:color w:val="auto"/>
        </w:rPr>
        <w:t>2026</w:t>
      </w:r>
      <w:r w:rsidR="008C621E" w:rsidRPr="00FF2B7C">
        <w:rPr>
          <w:rStyle w:val="Finomkiemels"/>
          <w:color w:val="auto"/>
        </w:rPr>
        <w:t xml:space="preserve"> prezentul </w:t>
      </w:r>
      <w:r w:rsidR="00F4279E" w:rsidRPr="00FF2B7C">
        <w:rPr>
          <w:rStyle w:val="Finomkiemels"/>
          <w:color w:val="auto"/>
        </w:rPr>
        <w:t xml:space="preserve">  proces – verbal.</w:t>
      </w:r>
    </w:p>
    <w:p w:rsidR="00E761FF" w:rsidRPr="00FF2B7C" w:rsidRDefault="00E761FF" w:rsidP="006A47CE">
      <w:pPr>
        <w:widowControl w:val="0"/>
        <w:tabs>
          <w:tab w:val="left" w:pos="851"/>
        </w:tabs>
        <w:suppressAutoHyphens w:val="0"/>
        <w:autoSpaceDN/>
        <w:jc w:val="both"/>
        <w:textAlignment w:val="auto"/>
        <w:rPr>
          <w:rStyle w:val="Finomkiemels"/>
          <w:color w:val="auto"/>
        </w:rPr>
      </w:pPr>
    </w:p>
    <w:p w:rsidR="00E761FF" w:rsidRPr="00FF2B7C" w:rsidRDefault="00E761FF" w:rsidP="006A47CE">
      <w:pPr>
        <w:widowControl w:val="0"/>
        <w:tabs>
          <w:tab w:val="left" w:pos="851"/>
        </w:tabs>
        <w:suppressAutoHyphens w:val="0"/>
        <w:autoSpaceDN/>
        <w:jc w:val="both"/>
        <w:textAlignment w:val="auto"/>
        <w:rPr>
          <w:rStyle w:val="Finomkiemels"/>
          <w:color w:val="auto"/>
        </w:rPr>
      </w:pPr>
    </w:p>
    <w:p w:rsidR="00E761FF" w:rsidRPr="00FF2B7C" w:rsidRDefault="00E761FF" w:rsidP="006A47CE">
      <w:pPr>
        <w:widowControl w:val="0"/>
        <w:tabs>
          <w:tab w:val="left" w:pos="851"/>
        </w:tabs>
        <w:suppressAutoHyphens w:val="0"/>
        <w:autoSpaceDN/>
        <w:jc w:val="both"/>
        <w:textAlignment w:val="auto"/>
        <w:rPr>
          <w:rStyle w:val="Finomkiemels"/>
          <w:color w:val="auto"/>
        </w:rPr>
      </w:pPr>
    </w:p>
    <w:bookmarkEnd w:id="4"/>
    <w:p w:rsidR="00E322AF" w:rsidRPr="00FF2B7C" w:rsidRDefault="00E322AF" w:rsidP="00A03470">
      <w:pPr>
        <w:shd w:val="clear" w:color="auto" w:fill="FFFFFF"/>
        <w:suppressAutoHyphens w:val="0"/>
        <w:autoSpaceDN/>
        <w:jc w:val="both"/>
        <w:textAlignment w:val="auto"/>
        <w:rPr>
          <w:rStyle w:val="Finomkiemels"/>
          <w:color w:val="auto"/>
        </w:rPr>
      </w:pPr>
    </w:p>
    <w:p w:rsidR="00C849A6" w:rsidRPr="00FF2B7C" w:rsidRDefault="005411E9" w:rsidP="00C849A6">
      <w:pPr>
        <w:jc w:val="both"/>
        <w:rPr>
          <w:rStyle w:val="Finomkiemels"/>
          <w:color w:val="auto"/>
        </w:rPr>
      </w:pPr>
      <w:r w:rsidRPr="00FF2B7C">
        <w:rPr>
          <w:rStyle w:val="Finomkiemels"/>
          <w:color w:val="auto"/>
        </w:rPr>
        <w:t xml:space="preserve">               </w:t>
      </w:r>
      <w:r w:rsidR="00C849A6" w:rsidRPr="00FF2B7C">
        <w:rPr>
          <w:rStyle w:val="Finomkiemels"/>
          <w:color w:val="auto"/>
        </w:rPr>
        <w:t>PREŞEDINTE DE ŞEDINŢ</w:t>
      </w:r>
      <w:r w:rsidR="00222EFF" w:rsidRPr="00FF2B7C">
        <w:rPr>
          <w:rStyle w:val="Finomkiemels"/>
          <w:color w:val="auto"/>
        </w:rPr>
        <w:t>Ă</w:t>
      </w:r>
      <w:r w:rsidR="00C849A6" w:rsidRPr="00FF2B7C">
        <w:rPr>
          <w:rStyle w:val="Finomkiemels"/>
          <w:color w:val="auto"/>
        </w:rPr>
        <w:t xml:space="preserve">,                         </w:t>
      </w:r>
      <w:r w:rsidR="00E163F6">
        <w:rPr>
          <w:rStyle w:val="Finomkiemels"/>
          <w:color w:val="auto"/>
        </w:rPr>
        <w:t>ptr.</w:t>
      </w:r>
      <w:r w:rsidR="00C849A6" w:rsidRPr="00FF2B7C">
        <w:rPr>
          <w:rStyle w:val="Finomkiemels"/>
          <w:color w:val="auto"/>
        </w:rPr>
        <w:t xml:space="preserve"> SECRETAR</w:t>
      </w:r>
      <w:r w:rsidR="004A3FD4" w:rsidRPr="00FF2B7C">
        <w:rPr>
          <w:rStyle w:val="Finomkiemels"/>
          <w:color w:val="auto"/>
        </w:rPr>
        <w:t xml:space="preserve"> GENERAL</w:t>
      </w:r>
      <w:r w:rsidR="00C849A6" w:rsidRPr="00FF2B7C">
        <w:rPr>
          <w:rStyle w:val="Finomkiemels"/>
          <w:color w:val="auto"/>
        </w:rPr>
        <w:t>,</w:t>
      </w:r>
    </w:p>
    <w:p w:rsidR="00FC02BF" w:rsidRPr="00FF2B7C" w:rsidRDefault="005411E9" w:rsidP="003A7987">
      <w:pPr>
        <w:pStyle w:val="Cmsor3"/>
        <w:rPr>
          <w:rStyle w:val="Finomkiemels"/>
          <w:color w:val="auto"/>
          <w:sz w:val="24"/>
        </w:rPr>
      </w:pPr>
      <w:r w:rsidRPr="00FF2B7C">
        <w:rPr>
          <w:rStyle w:val="Finomkiemels"/>
          <w:i w:val="0"/>
          <w:color w:val="auto"/>
          <w:sz w:val="24"/>
        </w:rPr>
        <w:t xml:space="preserve">                </w:t>
      </w:r>
      <w:r w:rsidR="00E163F6">
        <w:rPr>
          <w:rStyle w:val="Finomkiemels"/>
          <w:i w:val="0"/>
          <w:color w:val="auto"/>
          <w:sz w:val="24"/>
        </w:rPr>
        <w:t xml:space="preserve">Bodó István </w:t>
      </w:r>
      <w:r w:rsidR="00C9609A" w:rsidRPr="00FF2B7C">
        <w:rPr>
          <w:rStyle w:val="Finomkiemels"/>
          <w:i w:val="0"/>
          <w:color w:val="auto"/>
          <w:sz w:val="24"/>
        </w:rPr>
        <w:t xml:space="preserve">                                                    </w:t>
      </w:r>
      <w:r w:rsidR="00E163F6">
        <w:rPr>
          <w:rStyle w:val="Finomkiemels"/>
          <w:color w:val="auto"/>
          <w:sz w:val="24"/>
        </w:rPr>
        <w:t>Pál Melinda</w:t>
      </w:r>
    </w:p>
    <w:bookmarkEnd w:id="0"/>
    <w:p w:rsidR="00FC02BF" w:rsidRPr="00FF2B7C" w:rsidRDefault="00FC02BF" w:rsidP="00C849A6">
      <w:pPr>
        <w:rPr>
          <w:rStyle w:val="Finomkiemels"/>
          <w:color w:val="FF0000"/>
          <w:sz w:val="28"/>
          <w:szCs w:val="28"/>
        </w:rPr>
      </w:pPr>
    </w:p>
    <w:sectPr w:rsidR="00FC02BF" w:rsidRPr="00FF2B7C" w:rsidSect="00B26510">
      <w:pgSz w:w="11906" w:h="16838"/>
      <w:pgMar w:top="284" w:right="849" w:bottom="142" w:left="1134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35FBE" w:rsidRDefault="00A35FBE" w:rsidP="00F14080">
      <w:r>
        <w:separator/>
      </w:r>
    </w:p>
  </w:endnote>
  <w:endnote w:type="continuationSeparator" w:id="1">
    <w:p w:rsidR="00A35FBE" w:rsidRDefault="00A35FBE" w:rsidP="00F1408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Liberation Serif">
    <w:altName w:val="Times New Roman"/>
    <w:charset w:val="00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 Math">
    <w:panose1 w:val="02040503050406030204"/>
    <w:charset w:val="EE"/>
    <w:family w:val="roman"/>
    <w:pitch w:val="variable"/>
    <w:sig w:usb0="E00002FF" w:usb1="42002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35FBE" w:rsidRDefault="00A35FBE" w:rsidP="00F14080">
      <w:r w:rsidRPr="00F14080">
        <w:rPr>
          <w:color w:val="000000"/>
        </w:rPr>
        <w:separator/>
      </w:r>
    </w:p>
  </w:footnote>
  <w:footnote w:type="continuationSeparator" w:id="1">
    <w:p w:rsidR="00A35FBE" w:rsidRDefault="00A35FBE" w:rsidP="00F1408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F5404806"/>
    <w:lvl w:ilvl="0">
      <w:start w:val="1"/>
      <w:numFmt w:val="bullet"/>
      <w:pStyle w:val="Felsorol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00000002"/>
    <w:multiLevelType w:val="multilevel"/>
    <w:tmpl w:val="70BAEAD6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3">
    <w:nsid w:val="19DA0075"/>
    <w:multiLevelType w:val="hybridMultilevel"/>
    <w:tmpl w:val="12D85550"/>
    <w:lvl w:ilvl="0" w:tplc="7A6E2B6E">
      <w:start w:val="1"/>
      <w:numFmt w:val="decimal"/>
      <w:lvlText w:val="%1."/>
      <w:lvlJc w:val="left"/>
      <w:pPr>
        <w:ind w:left="1070" w:hanging="360"/>
      </w:pPr>
      <w:rPr>
        <w:rFonts w:cs="Times New Roman" w:hint="default"/>
        <w:b w:val="0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790" w:hanging="360"/>
      </w:pPr>
    </w:lvl>
    <w:lvl w:ilvl="2" w:tplc="040E001B" w:tentative="1">
      <w:start w:val="1"/>
      <w:numFmt w:val="lowerRoman"/>
      <w:lvlText w:val="%3."/>
      <w:lvlJc w:val="right"/>
      <w:pPr>
        <w:ind w:left="2510" w:hanging="180"/>
      </w:pPr>
    </w:lvl>
    <w:lvl w:ilvl="3" w:tplc="040E000F" w:tentative="1">
      <w:start w:val="1"/>
      <w:numFmt w:val="decimal"/>
      <w:lvlText w:val="%4."/>
      <w:lvlJc w:val="left"/>
      <w:pPr>
        <w:ind w:left="3230" w:hanging="360"/>
      </w:pPr>
    </w:lvl>
    <w:lvl w:ilvl="4" w:tplc="040E0019" w:tentative="1">
      <w:start w:val="1"/>
      <w:numFmt w:val="lowerLetter"/>
      <w:lvlText w:val="%5."/>
      <w:lvlJc w:val="left"/>
      <w:pPr>
        <w:ind w:left="3950" w:hanging="360"/>
      </w:pPr>
    </w:lvl>
    <w:lvl w:ilvl="5" w:tplc="040E001B" w:tentative="1">
      <w:start w:val="1"/>
      <w:numFmt w:val="lowerRoman"/>
      <w:lvlText w:val="%6."/>
      <w:lvlJc w:val="right"/>
      <w:pPr>
        <w:ind w:left="4670" w:hanging="180"/>
      </w:pPr>
    </w:lvl>
    <w:lvl w:ilvl="6" w:tplc="040E000F" w:tentative="1">
      <w:start w:val="1"/>
      <w:numFmt w:val="decimal"/>
      <w:lvlText w:val="%7."/>
      <w:lvlJc w:val="left"/>
      <w:pPr>
        <w:ind w:left="5390" w:hanging="360"/>
      </w:pPr>
    </w:lvl>
    <w:lvl w:ilvl="7" w:tplc="040E0019" w:tentative="1">
      <w:start w:val="1"/>
      <w:numFmt w:val="lowerLetter"/>
      <w:lvlText w:val="%8."/>
      <w:lvlJc w:val="left"/>
      <w:pPr>
        <w:ind w:left="6110" w:hanging="360"/>
      </w:pPr>
    </w:lvl>
    <w:lvl w:ilvl="8" w:tplc="040E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>
    <w:nsid w:val="1D6A2257"/>
    <w:multiLevelType w:val="hybridMultilevel"/>
    <w:tmpl w:val="12D85550"/>
    <w:lvl w:ilvl="0" w:tplc="7A6E2B6E">
      <w:start w:val="1"/>
      <w:numFmt w:val="decimal"/>
      <w:lvlText w:val="%1."/>
      <w:lvlJc w:val="left"/>
      <w:pPr>
        <w:ind w:left="1070" w:hanging="360"/>
      </w:pPr>
      <w:rPr>
        <w:rFonts w:cs="Times New Roman" w:hint="default"/>
        <w:b w:val="0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790" w:hanging="360"/>
      </w:pPr>
    </w:lvl>
    <w:lvl w:ilvl="2" w:tplc="040E001B" w:tentative="1">
      <w:start w:val="1"/>
      <w:numFmt w:val="lowerRoman"/>
      <w:lvlText w:val="%3."/>
      <w:lvlJc w:val="right"/>
      <w:pPr>
        <w:ind w:left="2510" w:hanging="180"/>
      </w:pPr>
    </w:lvl>
    <w:lvl w:ilvl="3" w:tplc="040E000F" w:tentative="1">
      <w:start w:val="1"/>
      <w:numFmt w:val="decimal"/>
      <w:lvlText w:val="%4."/>
      <w:lvlJc w:val="left"/>
      <w:pPr>
        <w:ind w:left="3230" w:hanging="360"/>
      </w:pPr>
    </w:lvl>
    <w:lvl w:ilvl="4" w:tplc="040E0019" w:tentative="1">
      <w:start w:val="1"/>
      <w:numFmt w:val="lowerLetter"/>
      <w:lvlText w:val="%5."/>
      <w:lvlJc w:val="left"/>
      <w:pPr>
        <w:ind w:left="3950" w:hanging="360"/>
      </w:pPr>
    </w:lvl>
    <w:lvl w:ilvl="5" w:tplc="040E001B" w:tentative="1">
      <w:start w:val="1"/>
      <w:numFmt w:val="lowerRoman"/>
      <w:lvlText w:val="%6."/>
      <w:lvlJc w:val="right"/>
      <w:pPr>
        <w:ind w:left="4670" w:hanging="180"/>
      </w:pPr>
    </w:lvl>
    <w:lvl w:ilvl="6" w:tplc="040E000F" w:tentative="1">
      <w:start w:val="1"/>
      <w:numFmt w:val="decimal"/>
      <w:lvlText w:val="%7."/>
      <w:lvlJc w:val="left"/>
      <w:pPr>
        <w:ind w:left="5390" w:hanging="360"/>
      </w:pPr>
    </w:lvl>
    <w:lvl w:ilvl="7" w:tplc="040E0019" w:tentative="1">
      <w:start w:val="1"/>
      <w:numFmt w:val="lowerLetter"/>
      <w:lvlText w:val="%8."/>
      <w:lvlJc w:val="left"/>
      <w:pPr>
        <w:ind w:left="6110" w:hanging="360"/>
      </w:pPr>
    </w:lvl>
    <w:lvl w:ilvl="8" w:tplc="040E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>
    <w:nsid w:val="20092235"/>
    <w:multiLevelType w:val="hybridMultilevel"/>
    <w:tmpl w:val="22626256"/>
    <w:lvl w:ilvl="0" w:tplc="DED29B2A">
      <w:start w:val="1"/>
      <w:numFmt w:val="decimal"/>
      <w:lvlText w:val="%1."/>
      <w:lvlJc w:val="left"/>
      <w:pPr>
        <w:ind w:left="660" w:hanging="360"/>
      </w:pPr>
      <w:rPr>
        <w:rFonts w:ascii="Times New Roman" w:eastAsia="Times New Roman" w:hAnsi="Times New Roman" w:cs="Times New Roman"/>
        <w:b w:val="0"/>
      </w:rPr>
    </w:lvl>
    <w:lvl w:ilvl="1" w:tplc="040E0019" w:tentative="1">
      <w:start w:val="1"/>
      <w:numFmt w:val="lowerLetter"/>
      <w:lvlText w:val="%2."/>
      <w:lvlJc w:val="left"/>
      <w:pPr>
        <w:ind w:left="1380" w:hanging="360"/>
      </w:pPr>
    </w:lvl>
    <w:lvl w:ilvl="2" w:tplc="040E001B" w:tentative="1">
      <w:start w:val="1"/>
      <w:numFmt w:val="lowerRoman"/>
      <w:lvlText w:val="%3."/>
      <w:lvlJc w:val="right"/>
      <w:pPr>
        <w:ind w:left="2100" w:hanging="180"/>
      </w:pPr>
    </w:lvl>
    <w:lvl w:ilvl="3" w:tplc="040E000F" w:tentative="1">
      <w:start w:val="1"/>
      <w:numFmt w:val="decimal"/>
      <w:lvlText w:val="%4."/>
      <w:lvlJc w:val="left"/>
      <w:pPr>
        <w:ind w:left="2820" w:hanging="360"/>
      </w:pPr>
    </w:lvl>
    <w:lvl w:ilvl="4" w:tplc="040E0019" w:tentative="1">
      <w:start w:val="1"/>
      <w:numFmt w:val="lowerLetter"/>
      <w:lvlText w:val="%5."/>
      <w:lvlJc w:val="left"/>
      <w:pPr>
        <w:ind w:left="3540" w:hanging="360"/>
      </w:pPr>
    </w:lvl>
    <w:lvl w:ilvl="5" w:tplc="040E001B" w:tentative="1">
      <w:start w:val="1"/>
      <w:numFmt w:val="lowerRoman"/>
      <w:lvlText w:val="%6."/>
      <w:lvlJc w:val="right"/>
      <w:pPr>
        <w:ind w:left="4260" w:hanging="180"/>
      </w:pPr>
    </w:lvl>
    <w:lvl w:ilvl="6" w:tplc="040E000F" w:tentative="1">
      <w:start w:val="1"/>
      <w:numFmt w:val="decimal"/>
      <w:lvlText w:val="%7."/>
      <w:lvlJc w:val="left"/>
      <w:pPr>
        <w:ind w:left="4980" w:hanging="360"/>
      </w:pPr>
    </w:lvl>
    <w:lvl w:ilvl="7" w:tplc="040E0019" w:tentative="1">
      <w:start w:val="1"/>
      <w:numFmt w:val="lowerLetter"/>
      <w:lvlText w:val="%8."/>
      <w:lvlJc w:val="left"/>
      <w:pPr>
        <w:ind w:left="5700" w:hanging="360"/>
      </w:pPr>
    </w:lvl>
    <w:lvl w:ilvl="8" w:tplc="040E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6">
    <w:nsid w:val="37905B2B"/>
    <w:multiLevelType w:val="multilevel"/>
    <w:tmpl w:val="9886FCD8"/>
    <w:lvl w:ilvl="0">
      <w:start w:val="1"/>
      <w:numFmt w:val="decimal"/>
      <w:lvlText w:val="(%1)"/>
      <w:lvlJc w:val="left"/>
      <w:pPr>
        <w:ind w:left="720" w:hanging="360"/>
      </w:pPr>
      <w:rPr>
        <w:b w:val="0"/>
        <w:bCs w:val="0"/>
        <w:color w:val="000000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7">
    <w:nsid w:val="37C06EA5"/>
    <w:multiLevelType w:val="hybridMultilevel"/>
    <w:tmpl w:val="12D85550"/>
    <w:lvl w:ilvl="0" w:tplc="7A6E2B6E">
      <w:start w:val="1"/>
      <w:numFmt w:val="decimal"/>
      <w:lvlText w:val="%1."/>
      <w:lvlJc w:val="left"/>
      <w:pPr>
        <w:ind w:left="1070" w:hanging="360"/>
      </w:pPr>
      <w:rPr>
        <w:rFonts w:cs="Times New Roman" w:hint="default"/>
        <w:b w:val="0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790" w:hanging="360"/>
      </w:pPr>
    </w:lvl>
    <w:lvl w:ilvl="2" w:tplc="040E001B" w:tentative="1">
      <w:start w:val="1"/>
      <w:numFmt w:val="lowerRoman"/>
      <w:lvlText w:val="%3."/>
      <w:lvlJc w:val="right"/>
      <w:pPr>
        <w:ind w:left="2510" w:hanging="180"/>
      </w:pPr>
    </w:lvl>
    <w:lvl w:ilvl="3" w:tplc="040E000F" w:tentative="1">
      <w:start w:val="1"/>
      <w:numFmt w:val="decimal"/>
      <w:lvlText w:val="%4."/>
      <w:lvlJc w:val="left"/>
      <w:pPr>
        <w:ind w:left="3230" w:hanging="360"/>
      </w:pPr>
    </w:lvl>
    <w:lvl w:ilvl="4" w:tplc="040E0019" w:tentative="1">
      <w:start w:val="1"/>
      <w:numFmt w:val="lowerLetter"/>
      <w:lvlText w:val="%5."/>
      <w:lvlJc w:val="left"/>
      <w:pPr>
        <w:ind w:left="3950" w:hanging="360"/>
      </w:pPr>
    </w:lvl>
    <w:lvl w:ilvl="5" w:tplc="040E001B" w:tentative="1">
      <w:start w:val="1"/>
      <w:numFmt w:val="lowerRoman"/>
      <w:lvlText w:val="%6."/>
      <w:lvlJc w:val="right"/>
      <w:pPr>
        <w:ind w:left="4670" w:hanging="180"/>
      </w:pPr>
    </w:lvl>
    <w:lvl w:ilvl="6" w:tplc="040E000F" w:tentative="1">
      <w:start w:val="1"/>
      <w:numFmt w:val="decimal"/>
      <w:lvlText w:val="%7."/>
      <w:lvlJc w:val="left"/>
      <w:pPr>
        <w:ind w:left="5390" w:hanging="360"/>
      </w:pPr>
    </w:lvl>
    <w:lvl w:ilvl="7" w:tplc="040E0019" w:tentative="1">
      <w:start w:val="1"/>
      <w:numFmt w:val="lowerLetter"/>
      <w:lvlText w:val="%8."/>
      <w:lvlJc w:val="left"/>
      <w:pPr>
        <w:ind w:left="6110" w:hanging="360"/>
      </w:pPr>
    </w:lvl>
    <w:lvl w:ilvl="8" w:tplc="040E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>
    <w:nsid w:val="41AC2812"/>
    <w:multiLevelType w:val="hybridMultilevel"/>
    <w:tmpl w:val="12D85550"/>
    <w:lvl w:ilvl="0" w:tplc="7A6E2B6E">
      <w:start w:val="1"/>
      <w:numFmt w:val="decimal"/>
      <w:lvlText w:val="%1."/>
      <w:lvlJc w:val="left"/>
      <w:pPr>
        <w:ind w:left="960" w:hanging="360"/>
      </w:pPr>
      <w:rPr>
        <w:rFonts w:cs="Times New Roman" w:hint="default"/>
        <w:b w:val="0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680" w:hanging="360"/>
      </w:pPr>
    </w:lvl>
    <w:lvl w:ilvl="2" w:tplc="040E001B" w:tentative="1">
      <w:start w:val="1"/>
      <w:numFmt w:val="lowerRoman"/>
      <w:lvlText w:val="%3."/>
      <w:lvlJc w:val="right"/>
      <w:pPr>
        <w:ind w:left="2400" w:hanging="180"/>
      </w:pPr>
    </w:lvl>
    <w:lvl w:ilvl="3" w:tplc="040E000F" w:tentative="1">
      <w:start w:val="1"/>
      <w:numFmt w:val="decimal"/>
      <w:lvlText w:val="%4."/>
      <w:lvlJc w:val="left"/>
      <w:pPr>
        <w:ind w:left="3120" w:hanging="360"/>
      </w:pPr>
    </w:lvl>
    <w:lvl w:ilvl="4" w:tplc="040E0019" w:tentative="1">
      <w:start w:val="1"/>
      <w:numFmt w:val="lowerLetter"/>
      <w:lvlText w:val="%5."/>
      <w:lvlJc w:val="left"/>
      <w:pPr>
        <w:ind w:left="3840" w:hanging="360"/>
      </w:pPr>
    </w:lvl>
    <w:lvl w:ilvl="5" w:tplc="040E001B" w:tentative="1">
      <w:start w:val="1"/>
      <w:numFmt w:val="lowerRoman"/>
      <w:lvlText w:val="%6."/>
      <w:lvlJc w:val="right"/>
      <w:pPr>
        <w:ind w:left="4560" w:hanging="180"/>
      </w:pPr>
    </w:lvl>
    <w:lvl w:ilvl="6" w:tplc="040E000F" w:tentative="1">
      <w:start w:val="1"/>
      <w:numFmt w:val="decimal"/>
      <w:lvlText w:val="%7."/>
      <w:lvlJc w:val="left"/>
      <w:pPr>
        <w:ind w:left="5280" w:hanging="360"/>
      </w:pPr>
    </w:lvl>
    <w:lvl w:ilvl="7" w:tplc="040E0019" w:tentative="1">
      <w:start w:val="1"/>
      <w:numFmt w:val="lowerLetter"/>
      <w:lvlText w:val="%8."/>
      <w:lvlJc w:val="left"/>
      <w:pPr>
        <w:ind w:left="6000" w:hanging="360"/>
      </w:pPr>
    </w:lvl>
    <w:lvl w:ilvl="8" w:tplc="040E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9">
    <w:nsid w:val="55A26106"/>
    <w:multiLevelType w:val="hybridMultilevel"/>
    <w:tmpl w:val="12D85550"/>
    <w:lvl w:ilvl="0" w:tplc="7A6E2B6E">
      <w:start w:val="1"/>
      <w:numFmt w:val="decimal"/>
      <w:lvlText w:val="%1."/>
      <w:lvlJc w:val="left"/>
      <w:pPr>
        <w:ind w:left="960" w:hanging="360"/>
      </w:pPr>
      <w:rPr>
        <w:rFonts w:cs="Times New Roman" w:hint="default"/>
        <w:b w:val="0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680" w:hanging="360"/>
      </w:pPr>
    </w:lvl>
    <w:lvl w:ilvl="2" w:tplc="040E001B" w:tentative="1">
      <w:start w:val="1"/>
      <w:numFmt w:val="lowerRoman"/>
      <w:lvlText w:val="%3."/>
      <w:lvlJc w:val="right"/>
      <w:pPr>
        <w:ind w:left="2400" w:hanging="180"/>
      </w:pPr>
    </w:lvl>
    <w:lvl w:ilvl="3" w:tplc="040E000F" w:tentative="1">
      <w:start w:val="1"/>
      <w:numFmt w:val="decimal"/>
      <w:lvlText w:val="%4."/>
      <w:lvlJc w:val="left"/>
      <w:pPr>
        <w:ind w:left="3120" w:hanging="360"/>
      </w:pPr>
    </w:lvl>
    <w:lvl w:ilvl="4" w:tplc="040E0019" w:tentative="1">
      <w:start w:val="1"/>
      <w:numFmt w:val="lowerLetter"/>
      <w:lvlText w:val="%5."/>
      <w:lvlJc w:val="left"/>
      <w:pPr>
        <w:ind w:left="3840" w:hanging="360"/>
      </w:pPr>
    </w:lvl>
    <w:lvl w:ilvl="5" w:tplc="040E001B" w:tentative="1">
      <w:start w:val="1"/>
      <w:numFmt w:val="lowerRoman"/>
      <w:lvlText w:val="%6."/>
      <w:lvlJc w:val="right"/>
      <w:pPr>
        <w:ind w:left="4560" w:hanging="180"/>
      </w:pPr>
    </w:lvl>
    <w:lvl w:ilvl="6" w:tplc="040E000F" w:tentative="1">
      <w:start w:val="1"/>
      <w:numFmt w:val="decimal"/>
      <w:lvlText w:val="%7."/>
      <w:lvlJc w:val="left"/>
      <w:pPr>
        <w:ind w:left="5280" w:hanging="360"/>
      </w:pPr>
    </w:lvl>
    <w:lvl w:ilvl="7" w:tplc="040E0019" w:tentative="1">
      <w:start w:val="1"/>
      <w:numFmt w:val="lowerLetter"/>
      <w:lvlText w:val="%8."/>
      <w:lvlJc w:val="left"/>
      <w:pPr>
        <w:ind w:left="6000" w:hanging="360"/>
      </w:pPr>
    </w:lvl>
    <w:lvl w:ilvl="8" w:tplc="040E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0">
    <w:nsid w:val="5FCD181B"/>
    <w:multiLevelType w:val="hybridMultilevel"/>
    <w:tmpl w:val="109A48E0"/>
    <w:lvl w:ilvl="0" w:tplc="2E8C2DDE">
      <w:start w:val="1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65C165FA"/>
    <w:multiLevelType w:val="hybridMultilevel"/>
    <w:tmpl w:val="81B0B10A"/>
    <w:lvl w:ilvl="0" w:tplc="608417EC">
      <w:start w:val="2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EBD1EB1"/>
    <w:multiLevelType w:val="hybridMultilevel"/>
    <w:tmpl w:val="12D85550"/>
    <w:lvl w:ilvl="0" w:tplc="7A6E2B6E">
      <w:start w:val="1"/>
      <w:numFmt w:val="decimal"/>
      <w:lvlText w:val="%1."/>
      <w:lvlJc w:val="left"/>
      <w:pPr>
        <w:ind w:left="1070" w:hanging="360"/>
      </w:pPr>
      <w:rPr>
        <w:rFonts w:cs="Times New Roman" w:hint="default"/>
        <w:b w:val="0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790" w:hanging="360"/>
      </w:pPr>
    </w:lvl>
    <w:lvl w:ilvl="2" w:tplc="040E001B" w:tentative="1">
      <w:start w:val="1"/>
      <w:numFmt w:val="lowerRoman"/>
      <w:lvlText w:val="%3."/>
      <w:lvlJc w:val="right"/>
      <w:pPr>
        <w:ind w:left="2510" w:hanging="180"/>
      </w:pPr>
    </w:lvl>
    <w:lvl w:ilvl="3" w:tplc="040E000F" w:tentative="1">
      <w:start w:val="1"/>
      <w:numFmt w:val="decimal"/>
      <w:lvlText w:val="%4."/>
      <w:lvlJc w:val="left"/>
      <w:pPr>
        <w:ind w:left="3230" w:hanging="360"/>
      </w:pPr>
    </w:lvl>
    <w:lvl w:ilvl="4" w:tplc="040E0019" w:tentative="1">
      <w:start w:val="1"/>
      <w:numFmt w:val="lowerLetter"/>
      <w:lvlText w:val="%5."/>
      <w:lvlJc w:val="left"/>
      <w:pPr>
        <w:ind w:left="3950" w:hanging="360"/>
      </w:pPr>
    </w:lvl>
    <w:lvl w:ilvl="5" w:tplc="040E001B" w:tentative="1">
      <w:start w:val="1"/>
      <w:numFmt w:val="lowerRoman"/>
      <w:lvlText w:val="%6."/>
      <w:lvlJc w:val="right"/>
      <w:pPr>
        <w:ind w:left="4670" w:hanging="180"/>
      </w:pPr>
    </w:lvl>
    <w:lvl w:ilvl="6" w:tplc="040E000F" w:tentative="1">
      <w:start w:val="1"/>
      <w:numFmt w:val="decimal"/>
      <w:lvlText w:val="%7."/>
      <w:lvlJc w:val="left"/>
      <w:pPr>
        <w:ind w:left="5390" w:hanging="360"/>
      </w:pPr>
    </w:lvl>
    <w:lvl w:ilvl="7" w:tplc="040E0019" w:tentative="1">
      <w:start w:val="1"/>
      <w:numFmt w:val="lowerLetter"/>
      <w:lvlText w:val="%8."/>
      <w:lvlJc w:val="left"/>
      <w:pPr>
        <w:ind w:left="6110" w:hanging="360"/>
      </w:pPr>
    </w:lvl>
    <w:lvl w:ilvl="8" w:tplc="040E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3">
    <w:nsid w:val="72377C57"/>
    <w:multiLevelType w:val="hybridMultilevel"/>
    <w:tmpl w:val="22626256"/>
    <w:lvl w:ilvl="0" w:tplc="DED29B2A">
      <w:start w:val="1"/>
      <w:numFmt w:val="decimal"/>
      <w:lvlText w:val="%1."/>
      <w:lvlJc w:val="left"/>
      <w:pPr>
        <w:ind w:left="660" w:hanging="360"/>
      </w:pPr>
      <w:rPr>
        <w:rFonts w:ascii="Times New Roman" w:eastAsia="Times New Roman" w:hAnsi="Times New Roman" w:cs="Times New Roman"/>
        <w:b w:val="0"/>
      </w:rPr>
    </w:lvl>
    <w:lvl w:ilvl="1" w:tplc="040E0019" w:tentative="1">
      <w:start w:val="1"/>
      <w:numFmt w:val="lowerLetter"/>
      <w:lvlText w:val="%2."/>
      <w:lvlJc w:val="left"/>
      <w:pPr>
        <w:ind w:left="1380" w:hanging="360"/>
      </w:pPr>
    </w:lvl>
    <w:lvl w:ilvl="2" w:tplc="040E001B" w:tentative="1">
      <w:start w:val="1"/>
      <w:numFmt w:val="lowerRoman"/>
      <w:lvlText w:val="%3."/>
      <w:lvlJc w:val="right"/>
      <w:pPr>
        <w:ind w:left="2100" w:hanging="180"/>
      </w:pPr>
    </w:lvl>
    <w:lvl w:ilvl="3" w:tplc="040E000F" w:tentative="1">
      <w:start w:val="1"/>
      <w:numFmt w:val="decimal"/>
      <w:lvlText w:val="%4."/>
      <w:lvlJc w:val="left"/>
      <w:pPr>
        <w:ind w:left="2820" w:hanging="360"/>
      </w:pPr>
    </w:lvl>
    <w:lvl w:ilvl="4" w:tplc="040E0019" w:tentative="1">
      <w:start w:val="1"/>
      <w:numFmt w:val="lowerLetter"/>
      <w:lvlText w:val="%5."/>
      <w:lvlJc w:val="left"/>
      <w:pPr>
        <w:ind w:left="3540" w:hanging="360"/>
      </w:pPr>
    </w:lvl>
    <w:lvl w:ilvl="5" w:tplc="040E001B" w:tentative="1">
      <w:start w:val="1"/>
      <w:numFmt w:val="lowerRoman"/>
      <w:lvlText w:val="%6."/>
      <w:lvlJc w:val="right"/>
      <w:pPr>
        <w:ind w:left="4260" w:hanging="180"/>
      </w:pPr>
    </w:lvl>
    <w:lvl w:ilvl="6" w:tplc="040E000F" w:tentative="1">
      <w:start w:val="1"/>
      <w:numFmt w:val="decimal"/>
      <w:lvlText w:val="%7."/>
      <w:lvlJc w:val="left"/>
      <w:pPr>
        <w:ind w:left="4980" w:hanging="360"/>
      </w:pPr>
    </w:lvl>
    <w:lvl w:ilvl="7" w:tplc="040E0019" w:tentative="1">
      <w:start w:val="1"/>
      <w:numFmt w:val="lowerLetter"/>
      <w:lvlText w:val="%8."/>
      <w:lvlJc w:val="left"/>
      <w:pPr>
        <w:ind w:left="5700" w:hanging="360"/>
      </w:pPr>
    </w:lvl>
    <w:lvl w:ilvl="8" w:tplc="040E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4">
    <w:nsid w:val="78176DB3"/>
    <w:multiLevelType w:val="hybridMultilevel"/>
    <w:tmpl w:val="D1123E46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1"/>
  </w:num>
  <w:num w:numId="3">
    <w:abstractNumId w:val="0"/>
  </w:num>
  <w:num w:numId="4">
    <w:abstractNumId w:val="4"/>
  </w:num>
  <w:num w:numId="5">
    <w:abstractNumId w:val="10"/>
  </w:num>
  <w:num w:numId="6">
    <w:abstractNumId w:val="8"/>
  </w:num>
  <w:num w:numId="7">
    <w:abstractNumId w:val="9"/>
  </w:num>
  <w:num w:numId="8">
    <w:abstractNumId w:val="13"/>
  </w:num>
  <w:num w:numId="9">
    <w:abstractNumId w:val="5"/>
  </w:num>
  <w:num w:numId="10">
    <w:abstractNumId w:val="6"/>
  </w:num>
  <w:num w:numId="11">
    <w:abstractNumId w:val="12"/>
  </w:num>
  <w:num w:numId="12">
    <w:abstractNumId w:val="3"/>
  </w:num>
  <w:num w:numId="13">
    <w:abstractNumId w:val="7"/>
  </w:num>
  <w:num w:numId="1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defaultTabStop w:val="708"/>
  <w:autoHyphenation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14080"/>
    <w:rsid w:val="00001E07"/>
    <w:rsid w:val="00006F0F"/>
    <w:rsid w:val="00012C3D"/>
    <w:rsid w:val="00016F88"/>
    <w:rsid w:val="00017426"/>
    <w:rsid w:val="00020776"/>
    <w:rsid w:val="00022EFF"/>
    <w:rsid w:val="00031E37"/>
    <w:rsid w:val="00035F70"/>
    <w:rsid w:val="00037A18"/>
    <w:rsid w:val="00047971"/>
    <w:rsid w:val="0005000A"/>
    <w:rsid w:val="00065CCC"/>
    <w:rsid w:val="0007058C"/>
    <w:rsid w:val="0007291A"/>
    <w:rsid w:val="000729C8"/>
    <w:rsid w:val="00073272"/>
    <w:rsid w:val="0007354B"/>
    <w:rsid w:val="00073F9B"/>
    <w:rsid w:val="00074333"/>
    <w:rsid w:val="00074903"/>
    <w:rsid w:val="000820E7"/>
    <w:rsid w:val="000841E7"/>
    <w:rsid w:val="00084968"/>
    <w:rsid w:val="00086EBB"/>
    <w:rsid w:val="00090EFF"/>
    <w:rsid w:val="000916EA"/>
    <w:rsid w:val="000A0A0D"/>
    <w:rsid w:val="000A2D1C"/>
    <w:rsid w:val="000A6FF5"/>
    <w:rsid w:val="000B012A"/>
    <w:rsid w:val="000B1F05"/>
    <w:rsid w:val="000C00DA"/>
    <w:rsid w:val="000C0576"/>
    <w:rsid w:val="000C0D1E"/>
    <w:rsid w:val="000C3DBE"/>
    <w:rsid w:val="000C43D3"/>
    <w:rsid w:val="000D310C"/>
    <w:rsid w:val="000D3EBB"/>
    <w:rsid w:val="000E3AF8"/>
    <w:rsid w:val="000E477A"/>
    <w:rsid w:val="000E4C3E"/>
    <w:rsid w:val="000E4F57"/>
    <w:rsid w:val="000F25A5"/>
    <w:rsid w:val="000F5156"/>
    <w:rsid w:val="001059D0"/>
    <w:rsid w:val="001078E9"/>
    <w:rsid w:val="001103BA"/>
    <w:rsid w:val="00115DB1"/>
    <w:rsid w:val="00117888"/>
    <w:rsid w:val="00123052"/>
    <w:rsid w:val="001265D8"/>
    <w:rsid w:val="00132533"/>
    <w:rsid w:val="00134706"/>
    <w:rsid w:val="001409E0"/>
    <w:rsid w:val="00142558"/>
    <w:rsid w:val="001431BB"/>
    <w:rsid w:val="00144951"/>
    <w:rsid w:val="00146BF1"/>
    <w:rsid w:val="00147C54"/>
    <w:rsid w:val="00147DB1"/>
    <w:rsid w:val="0015215B"/>
    <w:rsid w:val="00152220"/>
    <w:rsid w:val="0015384E"/>
    <w:rsid w:val="001604ED"/>
    <w:rsid w:val="0016555A"/>
    <w:rsid w:val="00165B78"/>
    <w:rsid w:val="00173048"/>
    <w:rsid w:val="0017664B"/>
    <w:rsid w:val="00180ACA"/>
    <w:rsid w:val="00184DCE"/>
    <w:rsid w:val="00185214"/>
    <w:rsid w:val="00185905"/>
    <w:rsid w:val="00194B3F"/>
    <w:rsid w:val="00194EA2"/>
    <w:rsid w:val="00194EDA"/>
    <w:rsid w:val="00197845"/>
    <w:rsid w:val="001A74B2"/>
    <w:rsid w:val="001B5924"/>
    <w:rsid w:val="001B639D"/>
    <w:rsid w:val="001C20BB"/>
    <w:rsid w:val="001C36E3"/>
    <w:rsid w:val="001C4277"/>
    <w:rsid w:val="001C67AA"/>
    <w:rsid w:val="001C74A9"/>
    <w:rsid w:val="001C7A3F"/>
    <w:rsid w:val="001D2192"/>
    <w:rsid w:val="001D471D"/>
    <w:rsid w:val="001D6CF4"/>
    <w:rsid w:val="001D792C"/>
    <w:rsid w:val="001E4A9E"/>
    <w:rsid w:val="001F116C"/>
    <w:rsid w:val="001F1E19"/>
    <w:rsid w:val="001F4882"/>
    <w:rsid w:val="001F62C7"/>
    <w:rsid w:val="001F63C8"/>
    <w:rsid w:val="001F6FA2"/>
    <w:rsid w:val="00201AA1"/>
    <w:rsid w:val="002078B1"/>
    <w:rsid w:val="002178C6"/>
    <w:rsid w:val="00220498"/>
    <w:rsid w:val="00221404"/>
    <w:rsid w:val="002214A1"/>
    <w:rsid w:val="00222EFF"/>
    <w:rsid w:val="00226D9B"/>
    <w:rsid w:val="002371A7"/>
    <w:rsid w:val="002372B6"/>
    <w:rsid w:val="00242109"/>
    <w:rsid w:val="00247BC5"/>
    <w:rsid w:val="00251940"/>
    <w:rsid w:val="00252914"/>
    <w:rsid w:val="00253494"/>
    <w:rsid w:val="002539B8"/>
    <w:rsid w:val="0025594B"/>
    <w:rsid w:val="00264015"/>
    <w:rsid w:val="00264C06"/>
    <w:rsid w:val="00265A5E"/>
    <w:rsid w:val="00265D61"/>
    <w:rsid w:val="00267031"/>
    <w:rsid w:val="002719AB"/>
    <w:rsid w:val="00272BA9"/>
    <w:rsid w:val="00273C15"/>
    <w:rsid w:val="00274D97"/>
    <w:rsid w:val="00275F98"/>
    <w:rsid w:val="00276B22"/>
    <w:rsid w:val="00277565"/>
    <w:rsid w:val="0028010F"/>
    <w:rsid w:val="00281651"/>
    <w:rsid w:val="00285340"/>
    <w:rsid w:val="00285B60"/>
    <w:rsid w:val="0028735D"/>
    <w:rsid w:val="00292561"/>
    <w:rsid w:val="00295D7D"/>
    <w:rsid w:val="002A073D"/>
    <w:rsid w:val="002A116D"/>
    <w:rsid w:val="002A2BBF"/>
    <w:rsid w:val="002A2C95"/>
    <w:rsid w:val="002A34D3"/>
    <w:rsid w:val="002A3ADC"/>
    <w:rsid w:val="002A4E4F"/>
    <w:rsid w:val="002A6628"/>
    <w:rsid w:val="002A6C94"/>
    <w:rsid w:val="002B1404"/>
    <w:rsid w:val="002B28D2"/>
    <w:rsid w:val="002C0769"/>
    <w:rsid w:val="002C094E"/>
    <w:rsid w:val="002C3337"/>
    <w:rsid w:val="002C43FA"/>
    <w:rsid w:val="002D49FE"/>
    <w:rsid w:val="002D512A"/>
    <w:rsid w:val="002E086C"/>
    <w:rsid w:val="002F775C"/>
    <w:rsid w:val="00305DD0"/>
    <w:rsid w:val="00307F66"/>
    <w:rsid w:val="00310DAD"/>
    <w:rsid w:val="00310ED6"/>
    <w:rsid w:val="00311737"/>
    <w:rsid w:val="00312988"/>
    <w:rsid w:val="003145B6"/>
    <w:rsid w:val="0031654B"/>
    <w:rsid w:val="00317538"/>
    <w:rsid w:val="00320118"/>
    <w:rsid w:val="003223F9"/>
    <w:rsid w:val="0032284D"/>
    <w:rsid w:val="0032497D"/>
    <w:rsid w:val="00324F16"/>
    <w:rsid w:val="003364D7"/>
    <w:rsid w:val="00336F17"/>
    <w:rsid w:val="0034754F"/>
    <w:rsid w:val="00347590"/>
    <w:rsid w:val="00347EC8"/>
    <w:rsid w:val="00350816"/>
    <w:rsid w:val="003514AD"/>
    <w:rsid w:val="0035259D"/>
    <w:rsid w:val="00353D0B"/>
    <w:rsid w:val="00355975"/>
    <w:rsid w:val="00363D8E"/>
    <w:rsid w:val="00364A56"/>
    <w:rsid w:val="003672CB"/>
    <w:rsid w:val="00367CE8"/>
    <w:rsid w:val="00370769"/>
    <w:rsid w:val="00372426"/>
    <w:rsid w:val="003739E1"/>
    <w:rsid w:val="003753F4"/>
    <w:rsid w:val="00380C5D"/>
    <w:rsid w:val="00381EF2"/>
    <w:rsid w:val="0038399D"/>
    <w:rsid w:val="0038695F"/>
    <w:rsid w:val="00391A7B"/>
    <w:rsid w:val="00392CBB"/>
    <w:rsid w:val="00393C0B"/>
    <w:rsid w:val="00394A89"/>
    <w:rsid w:val="00395AAF"/>
    <w:rsid w:val="0039645C"/>
    <w:rsid w:val="003A220A"/>
    <w:rsid w:val="003A7987"/>
    <w:rsid w:val="003B17E8"/>
    <w:rsid w:val="003B67B7"/>
    <w:rsid w:val="003C0BE6"/>
    <w:rsid w:val="003C58B8"/>
    <w:rsid w:val="003C5C72"/>
    <w:rsid w:val="003C5F65"/>
    <w:rsid w:val="003E1AD5"/>
    <w:rsid w:val="003E5870"/>
    <w:rsid w:val="003F0E24"/>
    <w:rsid w:val="003F3F45"/>
    <w:rsid w:val="004009A7"/>
    <w:rsid w:val="0040711E"/>
    <w:rsid w:val="004232F8"/>
    <w:rsid w:val="0042364A"/>
    <w:rsid w:val="00424E90"/>
    <w:rsid w:val="00427407"/>
    <w:rsid w:val="0043407C"/>
    <w:rsid w:val="004513F9"/>
    <w:rsid w:val="00454EB6"/>
    <w:rsid w:val="00460880"/>
    <w:rsid w:val="0046111F"/>
    <w:rsid w:val="00470C10"/>
    <w:rsid w:val="00473074"/>
    <w:rsid w:val="00473225"/>
    <w:rsid w:val="00473259"/>
    <w:rsid w:val="00474356"/>
    <w:rsid w:val="004842ED"/>
    <w:rsid w:val="00494FA1"/>
    <w:rsid w:val="00495C45"/>
    <w:rsid w:val="004A113A"/>
    <w:rsid w:val="004A300F"/>
    <w:rsid w:val="004A3FD4"/>
    <w:rsid w:val="004A5089"/>
    <w:rsid w:val="004A50EA"/>
    <w:rsid w:val="004A709F"/>
    <w:rsid w:val="004A788E"/>
    <w:rsid w:val="004A7C3A"/>
    <w:rsid w:val="004C2E05"/>
    <w:rsid w:val="004C2FAE"/>
    <w:rsid w:val="004C6B4C"/>
    <w:rsid w:val="004C7DDB"/>
    <w:rsid w:val="004D0956"/>
    <w:rsid w:val="004D0DE7"/>
    <w:rsid w:val="004D43FE"/>
    <w:rsid w:val="004D60F4"/>
    <w:rsid w:val="004D7B95"/>
    <w:rsid w:val="004E03C6"/>
    <w:rsid w:val="004E0616"/>
    <w:rsid w:val="004E1F9E"/>
    <w:rsid w:val="004E6B04"/>
    <w:rsid w:val="004F0108"/>
    <w:rsid w:val="004F04DC"/>
    <w:rsid w:val="004F0F87"/>
    <w:rsid w:val="004F4D55"/>
    <w:rsid w:val="004F6D0C"/>
    <w:rsid w:val="00504E10"/>
    <w:rsid w:val="00506925"/>
    <w:rsid w:val="00510888"/>
    <w:rsid w:val="00516EDB"/>
    <w:rsid w:val="00520CE3"/>
    <w:rsid w:val="00522607"/>
    <w:rsid w:val="00530CCB"/>
    <w:rsid w:val="00531E18"/>
    <w:rsid w:val="00533904"/>
    <w:rsid w:val="00533F29"/>
    <w:rsid w:val="00535470"/>
    <w:rsid w:val="00536B54"/>
    <w:rsid w:val="00536DCE"/>
    <w:rsid w:val="005411E9"/>
    <w:rsid w:val="0054124F"/>
    <w:rsid w:val="0054304F"/>
    <w:rsid w:val="00543118"/>
    <w:rsid w:val="005455CE"/>
    <w:rsid w:val="005518CC"/>
    <w:rsid w:val="0055648D"/>
    <w:rsid w:val="00557F5D"/>
    <w:rsid w:val="005607F5"/>
    <w:rsid w:val="00560C4A"/>
    <w:rsid w:val="00563FDF"/>
    <w:rsid w:val="0056621D"/>
    <w:rsid w:val="00567027"/>
    <w:rsid w:val="0056719D"/>
    <w:rsid w:val="0058266D"/>
    <w:rsid w:val="005856F4"/>
    <w:rsid w:val="00586D29"/>
    <w:rsid w:val="00590D46"/>
    <w:rsid w:val="00591713"/>
    <w:rsid w:val="00592F7A"/>
    <w:rsid w:val="005A4F54"/>
    <w:rsid w:val="005B33D2"/>
    <w:rsid w:val="005B4A7F"/>
    <w:rsid w:val="005B4ADA"/>
    <w:rsid w:val="005B7A77"/>
    <w:rsid w:val="005C4DFA"/>
    <w:rsid w:val="005C63FF"/>
    <w:rsid w:val="005C6A69"/>
    <w:rsid w:val="005D59EA"/>
    <w:rsid w:val="005E3802"/>
    <w:rsid w:val="005E4825"/>
    <w:rsid w:val="005E5029"/>
    <w:rsid w:val="005E7EB7"/>
    <w:rsid w:val="005F371E"/>
    <w:rsid w:val="00603D62"/>
    <w:rsid w:val="00604038"/>
    <w:rsid w:val="006059E0"/>
    <w:rsid w:val="00605A12"/>
    <w:rsid w:val="00614108"/>
    <w:rsid w:val="006143F3"/>
    <w:rsid w:val="00614D3D"/>
    <w:rsid w:val="00615663"/>
    <w:rsid w:val="00617036"/>
    <w:rsid w:val="00617F44"/>
    <w:rsid w:val="00621801"/>
    <w:rsid w:val="00630140"/>
    <w:rsid w:val="00631944"/>
    <w:rsid w:val="00634FAA"/>
    <w:rsid w:val="006427DC"/>
    <w:rsid w:val="00644D95"/>
    <w:rsid w:val="00646465"/>
    <w:rsid w:val="006500F8"/>
    <w:rsid w:val="00651976"/>
    <w:rsid w:val="0066715D"/>
    <w:rsid w:val="00670A3E"/>
    <w:rsid w:val="00670DBF"/>
    <w:rsid w:val="006713B4"/>
    <w:rsid w:val="006741B4"/>
    <w:rsid w:val="006746D3"/>
    <w:rsid w:val="006853C9"/>
    <w:rsid w:val="006873A5"/>
    <w:rsid w:val="00690FB7"/>
    <w:rsid w:val="00693BB1"/>
    <w:rsid w:val="00694D17"/>
    <w:rsid w:val="006A2D7D"/>
    <w:rsid w:val="006A4667"/>
    <w:rsid w:val="006A47CE"/>
    <w:rsid w:val="006A5259"/>
    <w:rsid w:val="006A7F19"/>
    <w:rsid w:val="006C07F2"/>
    <w:rsid w:val="006C252A"/>
    <w:rsid w:val="006C366F"/>
    <w:rsid w:val="006C3F7C"/>
    <w:rsid w:val="006C6812"/>
    <w:rsid w:val="006C746D"/>
    <w:rsid w:val="006C7E35"/>
    <w:rsid w:val="006C7EF2"/>
    <w:rsid w:val="006D077D"/>
    <w:rsid w:val="006D19AE"/>
    <w:rsid w:val="006D4B97"/>
    <w:rsid w:val="006D4E04"/>
    <w:rsid w:val="006D6137"/>
    <w:rsid w:val="006E39F5"/>
    <w:rsid w:val="006E3C5A"/>
    <w:rsid w:val="006F0A71"/>
    <w:rsid w:val="006F51F3"/>
    <w:rsid w:val="0070152A"/>
    <w:rsid w:val="007016C5"/>
    <w:rsid w:val="00710F46"/>
    <w:rsid w:val="00712A2E"/>
    <w:rsid w:val="00713BF8"/>
    <w:rsid w:val="00713CA3"/>
    <w:rsid w:val="007145AE"/>
    <w:rsid w:val="00721BCE"/>
    <w:rsid w:val="007252C7"/>
    <w:rsid w:val="0072758A"/>
    <w:rsid w:val="00733906"/>
    <w:rsid w:val="00737CDA"/>
    <w:rsid w:val="0075199B"/>
    <w:rsid w:val="00751FE9"/>
    <w:rsid w:val="007602D5"/>
    <w:rsid w:val="00760DA9"/>
    <w:rsid w:val="00763298"/>
    <w:rsid w:val="00777691"/>
    <w:rsid w:val="00780586"/>
    <w:rsid w:val="007817DB"/>
    <w:rsid w:val="007841A0"/>
    <w:rsid w:val="007849A7"/>
    <w:rsid w:val="007B41A9"/>
    <w:rsid w:val="007B5EC3"/>
    <w:rsid w:val="007C2653"/>
    <w:rsid w:val="007C7061"/>
    <w:rsid w:val="007C7D19"/>
    <w:rsid w:val="007D3BD5"/>
    <w:rsid w:val="007D3F35"/>
    <w:rsid w:val="007D577F"/>
    <w:rsid w:val="007D5E0F"/>
    <w:rsid w:val="007E1CA4"/>
    <w:rsid w:val="007E4E83"/>
    <w:rsid w:val="007E5C00"/>
    <w:rsid w:val="007F5DF6"/>
    <w:rsid w:val="007F694A"/>
    <w:rsid w:val="00817194"/>
    <w:rsid w:val="008212FE"/>
    <w:rsid w:val="0082329C"/>
    <w:rsid w:val="00831E4B"/>
    <w:rsid w:val="008325CB"/>
    <w:rsid w:val="00834692"/>
    <w:rsid w:val="008423C2"/>
    <w:rsid w:val="008431A4"/>
    <w:rsid w:val="008510BC"/>
    <w:rsid w:val="00855B03"/>
    <w:rsid w:val="00857580"/>
    <w:rsid w:val="008648D2"/>
    <w:rsid w:val="0087516E"/>
    <w:rsid w:val="00882B7C"/>
    <w:rsid w:val="00882E7E"/>
    <w:rsid w:val="00885734"/>
    <w:rsid w:val="00886273"/>
    <w:rsid w:val="00886E41"/>
    <w:rsid w:val="008872A1"/>
    <w:rsid w:val="00896F35"/>
    <w:rsid w:val="008A28C2"/>
    <w:rsid w:val="008A4C8F"/>
    <w:rsid w:val="008A5F3F"/>
    <w:rsid w:val="008A6640"/>
    <w:rsid w:val="008B2C7D"/>
    <w:rsid w:val="008B448D"/>
    <w:rsid w:val="008B5EC2"/>
    <w:rsid w:val="008C0293"/>
    <w:rsid w:val="008C31C3"/>
    <w:rsid w:val="008C621E"/>
    <w:rsid w:val="008E641D"/>
    <w:rsid w:val="008F2442"/>
    <w:rsid w:val="008F58FE"/>
    <w:rsid w:val="008F6734"/>
    <w:rsid w:val="008F7AB4"/>
    <w:rsid w:val="009079EA"/>
    <w:rsid w:val="00907C66"/>
    <w:rsid w:val="0091251B"/>
    <w:rsid w:val="00913D8D"/>
    <w:rsid w:val="00920DD9"/>
    <w:rsid w:val="00930B89"/>
    <w:rsid w:val="00932320"/>
    <w:rsid w:val="00935B7D"/>
    <w:rsid w:val="00936E01"/>
    <w:rsid w:val="00941972"/>
    <w:rsid w:val="00943ED0"/>
    <w:rsid w:val="00946924"/>
    <w:rsid w:val="00950A17"/>
    <w:rsid w:val="009561EA"/>
    <w:rsid w:val="00960322"/>
    <w:rsid w:val="00960A3F"/>
    <w:rsid w:val="009639A7"/>
    <w:rsid w:val="009647EC"/>
    <w:rsid w:val="00966A0C"/>
    <w:rsid w:val="0096752E"/>
    <w:rsid w:val="009700B7"/>
    <w:rsid w:val="009718F2"/>
    <w:rsid w:val="00972E6E"/>
    <w:rsid w:val="00973BCD"/>
    <w:rsid w:val="00976410"/>
    <w:rsid w:val="00980DEE"/>
    <w:rsid w:val="009842B0"/>
    <w:rsid w:val="00990172"/>
    <w:rsid w:val="009A564E"/>
    <w:rsid w:val="009B0BC7"/>
    <w:rsid w:val="009B1882"/>
    <w:rsid w:val="009B2D5A"/>
    <w:rsid w:val="009C0AB0"/>
    <w:rsid w:val="009D2FFA"/>
    <w:rsid w:val="009E31CE"/>
    <w:rsid w:val="009F6515"/>
    <w:rsid w:val="009F7D7F"/>
    <w:rsid w:val="00A01A41"/>
    <w:rsid w:val="00A025D8"/>
    <w:rsid w:val="00A03470"/>
    <w:rsid w:val="00A0489E"/>
    <w:rsid w:val="00A07345"/>
    <w:rsid w:val="00A10DD3"/>
    <w:rsid w:val="00A11AE9"/>
    <w:rsid w:val="00A2463B"/>
    <w:rsid w:val="00A256FB"/>
    <w:rsid w:val="00A3288B"/>
    <w:rsid w:val="00A35FBE"/>
    <w:rsid w:val="00A36F27"/>
    <w:rsid w:val="00A42ED5"/>
    <w:rsid w:val="00A45BBE"/>
    <w:rsid w:val="00A46709"/>
    <w:rsid w:val="00A52977"/>
    <w:rsid w:val="00A57EFD"/>
    <w:rsid w:val="00A60526"/>
    <w:rsid w:val="00A61B2F"/>
    <w:rsid w:val="00A62A73"/>
    <w:rsid w:val="00A648CF"/>
    <w:rsid w:val="00A65D00"/>
    <w:rsid w:val="00A66578"/>
    <w:rsid w:val="00A71DBC"/>
    <w:rsid w:val="00A72B7F"/>
    <w:rsid w:val="00A73C4E"/>
    <w:rsid w:val="00A77845"/>
    <w:rsid w:val="00A779F8"/>
    <w:rsid w:val="00A77B5B"/>
    <w:rsid w:val="00A826DD"/>
    <w:rsid w:val="00A83A4A"/>
    <w:rsid w:val="00A854E6"/>
    <w:rsid w:val="00A90FED"/>
    <w:rsid w:val="00A9302A"/>
    <w:rsid w:val="00AA0907"/>
    <w:rsid w:val="00AA3F4D"/>
    <w:rsid w:val="00AB5C7B"/>
    <w:rsid w:val="00AB6F00"/>
    <w:rsid w:val="00AB74CE"/>
    <w:rsid w:val="00AC4649"/>
    <w:rsid w:val="00AD066E"/>
    <w:rsid w:val="00AD128E"/>
    <w:rsid w:val="00AD131C"/>
    <w:rsid w:val="00AD24F3"/>
    <w:rsid w:val="00AD3750"/>
    <w:rsid w:val="00AE4FFB"/>
    <w:rsid w:val="00AE697C"/>
    <w:rsid w:val="00AF1129"/>
    <w:rsid w:val="00AF171B"/>
    <w:rsid w:val="00AF7D19"/>
    <w:rsid w:val="00B0018E"/>
    <w:rsid w:val="00B03A4B"/>
    <w:rsid w:val="00B0403C"/>
    <w:rsid w:val="00B04697"/>
    <w:rsid w:val="00B0601B"/>
    <w:rsid w:val="00B067BB"/>
    <w:rsid w:val="00B11E1D"/>
    <w:rsid w:val="00B12FCE"/>
    <w:rsid w:val="00B17376"/>
    <w:rsid w:val="00B26510"/>
    <w:rsid w:val="00B27CB2"/>
    <w:rsid w:val="00B30BF4"/>
    <w:rsid w:val="00B33711"/>
    <w:rsid w:val="00B3587E"/>
    <w:rsid w:val="00B37E81"/>
    <w:rsid w:val="00B427C9"/>
    <w:rsid w:val="00B51616"/>
    <w:rsid w:val="00B633CF"/>
    <w:rsid w:val="00B640C8"/>
    <w:rsid w:val="00B6576C"/>
    <w:rsid w:val="00B65814"/>
    <w:rsid w:val="00B733FD"/>
    <w:rsid w:val="00B77476"/>
    <w:rsid w:val="00B82A78"/>
    <w:rsid w:val="00B8364F"/>
    <w:rsid w:val="00B8695B"/>
    <w:rsid w:val="00B870FC"/>
    <w:rsid w:val="00B87F9C"/>
    <w:rsid w:val="00B91667"/>
    <w:rsid w:val="00B942B9"/>
    <w:rsid w:val="00BA07D6"/>
    <w:rsid w:val="00BA0E28"/>
    <w:rsid w:val="00BA3A0E"/>
    <w:rsid w:val="00BA4C9A"/>
    <w:rsid w:val="00BA69E9"/>
    <w:rsid w:val="00BB168F"/>
    <w:rsid w:val="00BB68BF"/>
    <w:rsid w:val="00BB770F"/>
    <w:rsid w:val="00BC1D6C"/>
    <w:rsid w:val="00BC272D"/>
    <w:rsid w:val="00BC4F6B"/>
    <w:rsid w:val="00BC55D4"/>
    <w:rsid w:val="00BC6EC4"/>
    <w:rsid w:val="00BD0087"/>
    <w:rsid w:val="00BD0369"/>
    <w:rsid w:val="00BD21A1"/>
    <w:rsid w:val="00BD4AB4"/>
    <w:rsid w:val="00BD6330"/>
    <w:rsid w:val="00BE03E3"/>
    <w:rsid w:val="00BE348E"/>
    <w:rsid w:val="00BE7BB2"/>
    <w:rsid w:val="00BF4FA8"/>
    <w:rsid w:val="00C016D5"/>
    <w:rsid w:val="00C069D8"/>
    <w:rsid w:val="00C111B8"/>
    <w:rsid w:val="00C12945"/>
    <w:rsid w:val="00C14228"/>
    <w:rsid w:val="00C16199"/>
    <w:rsid w:val="00C20B99"/>
    <w:rsid w:val="00C306F7"/>
    <w:rsid w:val="00C33618"/>
    <w:rsid w:val="00C3595B"/>
    <w:rsid w:val="00C438E0"/>
    <w:rsid w:val="00C45255"/>
    <w:rsid w:val="00C45B78"/>
    <w:rsid w:val="00C50E29"/>
    <w:rsid w:val="00C51583"/>
    <w:rsid w:val="00C51F48"/>
    <w:rsid w:val="00C576F8"/>
    <w:rsid w:val="00C6123F"/>
    <w:rsid w:val="00C61296"/>
    <w:rsid w:val="00C6217F"/>
    <w:rsid w:val="00C62E53"/>
    <w:rsid w:val="00C63D98"/>
    <w:rsid w:val="00C65555"/>
    <w:rsid w:val="00C666BC"/>
    <w:rsid w:val="00C70FE8"/>
    <w:rsid w:val="00C729F7"/>
    <w:rsid w:val="00C83E48"/>
    <w:rsid w:val="00C849A6"/>
    <w:rsid w:val="00C951AB"/>
    <w:rsid w:val="00C9609A"/>
    <w:rsid w:val="00CA427F"/>
    <w:rsid w:val="00CA4D5A"/>
    <w:rsid w:val="00CB0F8B"/>
    <w:rsid w:val="00CB1C51"/>
    <w:rsid w:val="00CB40A1"/>
    <w:rsid w:val="00CB6781"/>
    <w:rsid w:val="00CB78C4"/>
    <w:rsid w:val="00CC3C27"/>
    <w:rsid w:val="00CC5E0E"/>
    <w:rsid w:val="00CC7551"/>
    <w:rsid w:val="00CC7B8A"/>
    <w:rsid w:val="00CD2B1F"/>
    <w:rsid w:val="00CE3DB8"/>
    <w:rsid w:val="00CF0CAF"/>
    <w:rsid w:val="00CF134B"/>
    <w:rsid w:val="00CF325D"/>
    <w:rsid w:val="00CF3A8D"/>
    <w:rsid w:val="00CF45DF"/>
    <w:rsid w:val="00CF74C5"/>
    <w:rsid w:val="00D00F68"/>
    <w:rsid w:val="00D05A25"/>
    <w:rsid w:val="00D125CF"/>
    <w:rsid w:val="00D146EE"/>
    <w:rsid w:val="00D24D37"/>
    <w:rsid w:val="00D25E9C"/>
    <w:rsid w:val="00D30529"/>
    <w:rsid w:val="00D34689"/>
    <w:rsid w:val="00D35D75"/>
    <w:rsid w:val="00D35DBC"/>
    <w:rsid w:val="00D37D11"/>
    <w:rsid w:val="00D42EE0"/>
    <w:rsid w:val="00D532DA"/>
    <w:rsid w:val="00D534D0"/>
    <w:rsid w:val="00D53FB0"/>
    <w:rsid w:val="00D56020"/>
    <w:rsid w:val="00D56A24"/>
    <w:rsid w:val="00D6395D"/>
    <w:rsid w:val="00D63B7A"/>
    <w:rsid w:val="00D67B52"/>
    <w:rsid w:val="00D67EEE"/>
    <w:rsid w:val="00D67F88"/>
    <w:rsid w:val="00D72792"/>
    <w:rsid w:val="00D7550C"/>
    <w:rsid w:val="00D81B2C"/>
    <w:rsid w:val="00D8576E"/>
    <w:rsid w:val="00D935C7"/>
    <w:rsid w:val="00D93E8C"/>
    <w:rsid w:val="00D94F42"/>
    <w:rsid w:val="00D9512D"/>
    <w:rsid w:val="00D966E4"/>
    <w:rsid w:val="00D9677C"/>
    <w:rsid w:val="00D97392"/>
    <w:rsid w:val="00DA0448"/>
    <w:rsid w:val="00DA2FD6"/>
    <w:rsid w:val="00DA3F02"/>
    <w:rsid w:val="00DA487C"/>
    <w:rsid w:val="00DA58AF"/>
    <w:rsid w:val="00DB0A32"/>
    <w:rsid w:val="00DB2148"/>
    <w:rsid w:val="00DB4F8E"/>
    <w:rsid w:val="00DC1AC6"/>
    <w:rsid w:val="00DC29D9"/>
    <w:rsid w:val="00DC48D7"/>
    <w:rsid w:val="00DC59DA"/>
    <w:rsid w:val="00DC5D0C"/>
    <w:rsid w:val="00DD17C1"/>
    <w:rsid w:val="00DD21C2"/>
    <w:rsid w:val="00DE4D30"/>
    <w:rsid w:val="00DE62B6"/>
    <w:rsid w:val="00DE7028"/>
    <w:rsid w:val="00DF642A"/>
    <w:rsid w:val="00DF6CEB"/>
    <w:rsid w:val="00DF75AC"/>
    <w:rsid w:val="00E03145"/>
    <w:rsid w:val="00E03EAA"/>
    <w:rsid w:val="00E05707"/>
    <w:rsid w:val="00E163F6"/>
    <w:rsid w:val="00E1763D"/>
    <w:rsid w:val="00E245BB"/>
    <w:rsid w:val="00E322AF"/>
    <w:rsid w:val="00E32927"/>
    <w:rsid w:val="00E404B3"/>
    <w:rsid w:val="00E42FD8"/>
    <w:rsid w:val="00E471A7"/>
    <w:rsid w:val="00E47454"/>
    <w:rsid w:val="00E528D7"/>
    <w:rsid w:val="00E52F5F"/>
    <w:rsid w:val="00E54806"/>
    <w:rsid w:val="00E557BD"/>
    <w:rsid w:val="00E55BD8"/>
    <w:rsid w:val="00E57DA0"/>
    <w:rsid w:val="00E600A8"/>
    <w:rsid w:val="00E6079E"/>
    <w:rsid w:val="00E614CF"/>
    <w:rsid w:val="00E64243"/>
    <w:rsid w:val="00E761FF"/>
    <w:rsid w:val="00E80F26"/>
    <w:rsid w:val="00E8135E"/>
    <w:rsid w:val="00E85ABF"/>
    <w:rsid w:val="00E87012"/>
    <w:rsid w:val="00E93932"/>
    <w:rsid w:val="00E95CB7"/>
    <w:rsid w:val="00EA42A3"/>
    <w:rsid w:val="00EB070A"/>
    <w:rsid w:val="00EB2476"/>
    <w:rsid w:val="00EB2F9A"/>
    <w:rsid w:val="00EB3B5C"/>
    <w:rsid w:val="00EB3BFC"/>
    <w:rsid w:val="00EB55D9"/>
    <w:rsid w:val="00EB6768"/>
    <w:rsid w:val="00EC1294"/>
    <w:rsid w:val="00EC499B"/>
    <w:rsid w:val="00ED0BCA"/>
    <w:rsid w:val="00ED36F1"/>
    <w:rsid w:val="00ED605F"/>
    <w:rsid w:val="00ED72F3"/>
    <w:rsid w:val="00EE3EB3"/>
    <w:rsid w:val="00EE581A"/>
    <w:rsid w:val="00EE59DE"/>
    <w:rsid w:val="00EF337C"/>
    <w:rsid w:val="00EF5B2A"/>
    <w:rsid w:val="00EF6E20"/>
    <w:rsid w:val="00EF7023"/>
    <w:rsid w:val="00EF7196"/>
    <w:rsid w:val="00F03010"/>
    <w:rsid w:val="00F030E2"/>
    <w:rsid w:val="00F0480F"/>
    <w:rsid w:val="00F0604E"/>
    <w:rsid w:val="00F068F2"/>
    <w:rsid w:val="00F0763A"/>
    <w:rsid w:val="00F14080"/>
    <w:rsid w:val="00F14844"/>
    <w:rsid w:val="00F16FD4"/>
    <w:rsid w:val="00F17D20"/>
    <w:rsid w:val="00F25AE7"/>
    <w:rsid w:val="00F3204A"/>
    <w:rsid w:val="00F34722"/>
    <w:rsid w:val="00F347F6"/>
    <w:rsid w:val="00F4112D"/>
    <w:rsid w:val="00F413C5"/>
    <w:rsid w:val="00F41409"/>
    <w:rsid w:val="00F4279E"/>
    <w:rsid w:val="00F42F1E"/>
    <w:rsid w:val="00F4573A"/>
    <w:rsid w:val="00F47214"/>
    <w:rsid w:val="00F52EAB"/>
    <w:rsid w:val="00F609B6"/>
    <w:rsid w:val="00F624BA"/>
    <w:rsid w:val="00F649AA"/>
    <w:rsid w:val="00F64FFE"/>
    <w:rsid w:val="00F706D3"/>
    <w:rsid w:val="00F70943"/>
    <w:rsid w:val="00F71F71"/>
    <w:rsid w:val="00F72250"/>
    <w:rsid w:val="00F91770"/>
    <w:rsid w:val="00F93DD8"/>
    <w:rsid w:val="00F978A7"/>
    <w:rsid w:val="00FA4749"/>
    <w:rsid w:val="00FB4E7C"/>
    <w:rsid w:val="00FC02BF"/>
    <w:rsid w:val="00FD7F7A"/>
    <w:rsid w:val="00FE13E7"/>
    <w:rsid w:val="00FE3364"/>
    <w:rsid w:val="00FE36A8"/>
    <w:rsid w:val="00FF2B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rsid w:val="00F14080"/>
    <w:pPr>
      <w:suppressAutoHyphens/>
      <w:autoSpaceDN w:val="0"/>
      <w:textAlignment w:val="baseline"/>
    </w:pPr>
    <w:rPr>
      <w:rFonts w:ascii="Times New Roman" w:eastAsia="Times New Roman" w:hAnsi="Times New Roman"/>
      <w:sz w:val="24"/>
      <w:szCs w:val="24"/>
      <w:lang w:val="ro-RO" w:eastAsia="en-US"/>
    </w:rPr>
  </w:style>
  <w:style w:type="paragraph" w:styleId="Cmsor1">
    <w:name w:val="heading 1"/>
    <w:basedOn w:val="Norml"/>
    <w:next w:val="Norml"/>
    <w:link w:val="Cmsor1Char"/>
    <w:uiPriority w:val="9"/>
    <w:qFormat/>
    <w:rsid w:val="00307F66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2E086C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Cmsor3">
    <w:name w:val="heading 3"/>
    <w:basedOn w:val="Norml"/>
    <w:next w:val="Norml"/>
    <w:link w:val="Cmsor3Char"/>
    <w:qFormat/>
    <w:rsid w:val="00C849A6"/>
    <w:pPr>
      <w:keepNext/>
      <w:suppressAutoHyphens w:val="0"/>
      <w:autoSpaceDN/>
      <w:jc w:val="both"/>
      <w:textAlignment w:val="auto"/>
      <w:outlineLvl w:val="2"/>
    </w:pPr>
    <w:rPr>
      <w:sz w:val="28"/>
      <w:lang w:eastAsia="ro-RO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behzssal">
    <w:name w:val="Body Text Indent"/>
    <w:basedOn w:val="Norml"/>
    <w:link w:val="SzvegtrzsbehzssalChar"/>
    <w:rsid w:val="00275F98"/>
    <w:pPr>
      <w:suppressAutoHyphens w:val="0"/>
      <w:autoSpaceDN/>
      <w:ind w:firstLine="1170"/>
      <w:jc w:val="both"/>
      <w:textAlignment w:val="auto"/>
    </w:pPr>
    <w:rPr>
      <w:bCs/>
      <w:color w:val="000000"/>
      <w:sz w:val="28"/>
      <w:szCs w:val="20"/>
      <w:u w:color="000000"/>
      <w:lang w:eastAsia="ro-RO"/>
    </w:rPr>
  </w:style>
  <w:style w:type="character" w:customStyle="1" w:styleId="SzvegtrzsbehzssalChar">
    <w:name w:val="Szövegtörzs behúzással Char"/>
    <w:link w:val="Szvegtrzsbehzssal"/>
    <w:rsid w:val="00275F98"/>
    <w:rPr>
      <w:rFonts w:ascii="Times New Roman" w:eastAsia="Times New Roman" w:hAnsi="Times New Roman"/>
      <w:bCs/>
      <w:color w:val="000000"/>
      <w:sz w:val="28"/>
      <w:u w:color="000000"/>
    </w:rPr>
  </w:style>
  <w:style w:type="character" w:customStyle="1" w:styleId="Cmsor3Char">
    <w:name w:val="Címsor 3 Char"/>
    <w:link w:val="Cmsor3"/>
    <w:rsid w:val="00C849A6"/>
    <w:rPr>
      <w:rFonts w:ascii="Times New Roman" w:eastAsia="Times New Roman" w:hAnsi="Times New Roman"/>
      <w:sz w:val="28"/>
      <w:szCs w:val="24"/>
    </w:rPr>
  </w:style>
  <w:style w:type="character" w:customStyle="1" w:styleId="Cmsor2Char">
    <w:name w:val="Címsor 2 Char"/>
    <w:link w:val="Cmsor2"/>
    <w:semiHidden/>
    <w:rsid w:val="002E086C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character" w:customStyle="1" w:styleId="apple-converted-space">
    <w:name w:val="apple-converted-space"/>
    <w:basedOn w:val="Bekezdsalapbettpusa"/>
    <w:rsid w:val="002E086C"/>
  </w:style>
  <w:style w:type="character" w:styleId="Kiemels2">
    <w:name w:val="Strong"/>
    <w:uiPriority w:val="22"/>
    <w:qFormat/>
    <w:rsid w:val="002E086C"/>
    <w:rPr>
      <w:b/>
      <w:bCs/>
    </w:rPr>
  </w:style>
  <w:style w:type="paragraph" w:styleId="lfej">
    <w:name w:val="header"/>
    <w:basedOn w:val="Norml"/>
    <w:link w:val="lfejChar"/>
    <w:uiPriority w:val="99"/>
    <w:unhideWhenUsed/>
    <w:rsid w:val="009647EC"/>
    <w:pPr>
      <w:tabs>
        <w:tab w:val="center" w:pos="4513"/>
        <w:tab w:val="right" w:pos="9026"/>
      </w:tabs>
    </w:pPr>
  </w:style>
  <w:style w:type="character" w:customStyle="1" w:styleId="lfejChar">
    <w:name w:val="Élőfej Char"/>
    <w:link w:val="lfej"/>
    <w:uiPriority w:val="99"/>
    <w:rsid w:val="009647EC"/>
    <w:rPr>
      <w:rFonts w:ascii="Times New Roman" w:eastAsia="Times New Roman" w:hAnsi="Times New Roman"/>
      <w:sz w:val="24"/>
      <w:szCs w:val="24"/>
      <w:lang w:eastAsia="en-US"/>
    </w:rPr>
  </w:style>
  <w:style w:type="paragraph" w:styleId="llb">
    <w:name w:val="footer"/>
    <w:basedOn w:val="Norml"/>
    <w:link w:val="llbChar"/>
    <w:uiPriority w:val="99"/>
    <w:unhideWhenUsed/>
    <w:rsid w:val="009647EC"/>
    <w:pPr>
      <w:tabs>
        <w:tab w:val="center" w:pos="4513"/>
        <w:tab w:val="right" w:pos="9026"/>
      </w:tabs>
    </w:pPr>
  </w:style>
  <w:style w:type="character" w:customStyle="1" w:styleId="llbChar">
    <w:name w:val="Élőláb Char"/>
    <w:link w:val="llb"/>
    <w:uiPriority w:val="99"/>
    <w:rsid w:val="009647EC"/>
    <w:rPr>
      <w:rFonts w:ascii="Times New Roman" w:eastAsia="Times New Roman" w:hAnsi="Times New Roman"/>
      <w:sz w:val="24"/>
      <w:szCs w:val="24"/>
      <w:lang w:eastAsia="en-US"/>
    </w:rPr>
  </w:style>
  <w:style w:type="paragraph" w:customStyle="1" w:styleId="Default">
    <w:name w:val="Default"/>
    <w:rsid w:val="00277565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  <w:lang w:val="en-US" w:eastAsia="en-US"/>
    </w:rPr>
  </w:style>
  <w:style w:type="character" w:customStyle="1" w:styleId="Cmsor1Char">
    <w:name w:val="Címsor 1 Char"/>
    <w:link w:val="Cmsor1"/>
    <w:uiPriority w:val="9"/>
    <w:rsid w:val="00307F66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paragraph" w:styleId="Listaszerbekezds">
    <w:name w:val="List Paragraph"/>
    <w:basedOn w:val="Norml"/>
    <w:uiPriority w:val="34"/>
    <w:qFormat/>
    <w:rsid w:val="005B7A77"/>
    <w:pPr>
      <w:ind w:left="720"/>
    </w:pPr>
    <w:rPr>
      <w:color w:val="000000"/>
      <w:sz w:val="28"/>
      <w:szCs w:val="20"/>
      <w:lang w:eastAsia="ro-RO"/>
    </w:rPr>
  </w:style>
  <w:style w:type="paragraph" w:styleId="Szvegtrzsbehzssal2">
    <w:name w:val="Body Text Indent 2"/>
    <w:basedOn w:val="Norml"/>
    <w:link w:val="Szvegtrzsbehzssal2Char"/>
    <w:uiPriority w:val="99"/>
    <w:unhideWhenUsed/>
    <w:rsid w:val="005C4DFA"/>
    <w:pPr>
      <w:spacing w:after="120" w:line="480" w:lineRule="auto"/>
      <w:ind w:left="283"/>
    </w:pPr>
  </w:style>
  <w:style w:type="character" w:customStyle="1" w:styleId="Szvegtrzsbehzssal2Char">
    <w:name w:val="Szövegtörzs behúzással 2 Char"/>
    <w:link w:val="Szvegtrzsbehzssal2"/>
    <w:uiPriority w:val="99"/>
    <w:rsid w:val="005C4DFA"/>
    <w:rPr>
      <w:rFonts w:ascii="Times New Roman" w:eastAsia="Times New Roman" w:hAnsi="Times New Roman"/>
      <w:sz w:val="24"/>
      <w:szCs w:val="24"/>
      <w:lang w:val="ro-RO"/>
    </w:rPr>
  </w:style>
  <w:style w:type="paragraph" w:styleId="NormlWeb">
    <w:name w:val="Normal (Web)"/>
    <w:basedOn w:val="Norml"/>
    <w:uiPriority w:val="99"/>
    <w:unhideWhenUsed/>
    <w:rsid w:val="007C7061"/>
  </w:style>
  <w:style w:type="paragraph" w:customStyle="1" w:styleId="DefaultText">
    <w:name w:val="Default Text"/>
    <w:basedOn w:val="Norml"/>
    <w:link w:val="DefaultTextChar"/>
    <w:rsid w:val="0058266D"/>
    <w:pPr>
      <w:suppressAutoHyphens w:val="0"/>
      <w:autoSpaceDN/>
      <w:textAlignment w:val="auto"/>
    </w:pPr>
    <w:rPr>
      <w:noProof/>
      <w:szCs w:val="20"/>
      <w:lang w:val="en-US"/>
    </w:rPr>
  </w:style>
  <w:style w:type="character" w:customStyle="1" w:styleId="DefaultTextChar">
    <w:name w:val="Default Text Char"/>
    <w:link w:val="DefaultText"/>
    <w:rsid w:val="0058266D"/>
    <w:rPr>
      <w:rFonts w:ascii="Times New Roman" w:eastAsia="Times New Roman" w:hAnsi="Times New Roman"/>
      <w:noProof/>
      <w:sz w:val="24"/>
      <w:lang w:val="en-US" w:eastAsia="en-US"/>
    </w:rPr>
  </w:style>
  <w:style w:type="character" w:customStyle="1" w:styleId="CharacterStyle2">
    <w:name w:val="Character Style 2"/>
    <w:uiPriority w:val="99"/>
    <w:rsid w:val="0058266D"/>
    <w:rPr>
      <w:sz w:val="20"/>
      <w:szCs w:val="20"/>
    </w:rPr>
  </w:style>
  <w:style w:type="character" w:styleId="Finomkiemels">
    <w:name w:val="Subtle Emphasis"/>
    <w:basedOn w:val="Bekezdsalapbettpusa"/>
    <w:uiPriority w:val="19"/>
    <w:qFormat/>
    <w:rsid w:val="00253494"/>
    <w:rPr>
      <w:i/>
      <w:iCs/>
      <w:color w:val="808080" w:themeColor="text1" w:themeTint="7F"/>
    </w:rPr>
  </w:style>
  <w:style w:type="character" w:customStyle="1" w:styleId="sden">
    <w:name w:val="s_den"/>
    <w:basedOn w:val="Bekezdsalapbettpusa"/>
    <w:rsid w:val="001B5924"/>
  </w:style>
  <w:style w:type="character" w:customStyle="1" w:styleId="shdr">
    <w:name w:val="s_hdr"/>
    <w:basedOn w:val="Bekezdsalapbettpusa"/>
    <w:rsid w:val="001B5924"/>
  </w:style>
  <w:style w:type="paragraph" w:styleId="Felsorols">
    <w:name w:val="List Bullet"/>
    <w:basedOn w:val="Norml"/>
    <w:uiPriority w:val="99"/>
    <w:unhideWhenUsed/>
    <w:rsid w:val="00591713"/>
    <w:pPr>
      <w:numPr>
        <w:numId w:val="3"/>
      </w:numPr>
      <w:suppressAutoHyphens w:val="0"/>
      <w:autoSpaceDN/>
      <w:spacing w:after="200" w:line="276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val="hu-HU"/>
    </w:rPr>
  </w:style>
  <w:style w:type="paragraph" w:styleId="Szvegtrzs">
    <w:name w:val="Body Text"/>
    <w:basedOn w:val="Norml"/>
    <w:link w:val="SzvegtrzsChar"/>
    <w:uiPriority w:val="99"/>
    <w:unhideWhenUsed/>
    <w:rsid w:val="0038695F"/>
    <w:pPr>
      <w:suppressAutoHyphens w:val="0"/>
      <w:autoSpaceDN/>
      <w:spacing w:after="120"/>
      <w:textAlignment w:val="auto"/>
    </w:pPr>
    <w:rPr>
      <w:lang w:val="hu-HU" w:eastAsia="hu-HU"/>
    </w:rPr>
  </w:style>
  <w:style w:type="character" w:customStyle="1" w:styleId="SzvegtrzsChar">
    <w:name w:val="Szövegtörzs Char"/>
    <w:basedOn w:val="Bekezdsalapbettpusa"/>
    <w:link w:val="Szvegtrzs"/>
    <w:uiPriority w:val="99"/>
    <w:rsid w:val="0038695F"/>
    <w:rPr>
      <w:rFonts w:ascii="Times New Roman" w:eastAsia="Times New Roman" w:hAnsi="Times New Roman"/>
      <w:sz w:val="24"/>
      <w:szCs w:val="24"/>
    </w:rPr>
  </w:style>
  <w:style w:type="paragraph" w:customStyle="1" w:styleId="Norml1">
    <w:name w:val="Normál1"/>
    <w:rsid w:val="00C666BC"/>
    <w:rPr>
      <w:rFonts w:ascii="Times New Roman" w:eastAsia="Times New Roman" w:hAnsi="Times New Roman"/>
    </w:rPr>
  </w:style>
  <w:style w:type="character" w:customStyle="1" w:styleId="NormalBlackChar">
    <w:name w:val="Normal + Black Char"/>
    <w:rsid w:val="00B26510"/>
    <w:rPr>
      <w:rFonts w:ascii="Lucida Sans Unicode" w:eastAsia="Lucida Sans Unicode" w:hAnsi="Lucida Sans Unicode" w:cs="Lucida Sans Unicode" w:hint="default"/>
      <w:color w:val="000000"/>
      <w:sz w:val="24"/>
      <w:szCs w:val="24"/>
      <w:lang w:bidi="ar-SA"/>
    </w:rPr>
  </w:style>
  <w:style w:type="paragraph" w:customStyle="1" w:styleId="Standard">
    <w:name w:val="Standard"/>
    <w:rsid w:val="00B26510"/>
    <w:pPr>
      <w:widowControl w:val="0"/>
      <w:suppressAutoHyphens/>
      <w:autoSpaceDN w:val="0"/>
    </w:pPr>
    <w:rPr>
      <w:rFonts w:ascii="Liberation Serif" w:eastAsia="SimSun" w:hAnsi="Liberation Serif" w:cs="Mangal"/>
      <w:kern w:val="3"/>
      <w:sz w:val="24"/>
      <w:szCs w:val="24"/>
      <w:lang w:val="ro-RO" w:eastAsia="zh-CN" w:bidi="hi-IN"/>
    </w:rPr>
  </w:style>
  <w:style w:type="paragraph" w:customStyle="1" w:styleId="Textbody">
    <w:name w:val="Text body"/>
    <w:basedOn w:val="Standard"/>
    <w:rsid w:val="00B26510"/>
    <w:pPr>
      <w:widowControl/>
      <w:spacing w:after="140" w:line="288" w:lineRule="auto"/>
    </w:pPr>
    <w:rPr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011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62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FDADCDC-6B13-48F2-B94B-ECC6D1349D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7133</TotalTime>
  <Pages>3</Pages>
  <Words>1141</Words>
  <Characters>7875</Characters>
  <Application>Microsoft Office Word</Application>
  <DocSecurity>0</DocSecurity>
  <Lines>65</Lines>
  <Paragraphs>17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8999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Secretar</dc:creator>
  <cp:lastModifiedBy>Edit</cp:lastModifiedBy>
  <cp:revision>74</cp:revision>
  <cp:lastPrinted>2021-08-16T15:31:00Z</cp:lastPrinted>
  <dcterms:created xsi:type="dcterms:W3CDTF">2020-07-18T14:59:00Z</dcterms:created>
  <dcterms:modified xsi:type="dcterms:W3CDTF">2026-09-05T06:55:00Z</dcterms:modified>
</cp:coreProperties>
</file>